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B81A36" w:rsidRDefault="00867D1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0E585E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 итогах</w:t>
      </w:r>
      <w:r w:rsidR="007C6B4A" w:rsidRPr="007C6B4A">
        <w:rPr>
          <w:rFonts w:ascii="Times New Roman" w:hAnsi="Times New Roman" w:cs="Times New Roman"/>
          <w:bCs/>
          <w:sz w:val="28"/>
          <w:szCs w:val="28"/>
        </w:rPr>
        <w:t xml:space="preserve"> общественного </w:t>
      </w:r>
      <w:r w:rsidR="007C6B4A"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83C76">
        <w:rPr>
          <w:rFonts w:ascii="Times New Roman" w:hAnsi="Times New Roman" w:cs="Times New Roman"/>
          <w:sz w:val="28"/>
          <w:szCs w:val="28"/>
        </w:rPr>
        <w:t>я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 в прогнозный план (программу) приватизации 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</w:t>
      </w:r>
      <w:r w:rsidR="00B81A36" w:rsidRPr="0044422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9746F8" w:rsidRPr="00444224" w:rsidRDefault="0044422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224">
        <w:rPr>
          <w:rFonts w:ascii="Times New Roman" w:hAnsi="Times New Roman" w:cs="Times New Roman"/>
          <w:sz w:val="28"/>
          <w:szCs w:val="28"/>
        </w:rPr>
        <w:t>на 202</w:t>
      </w:r>
      <w:r w:rsidR="00B81A36"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 w:rsidR="00B81A36"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A36" w:rsidRPr="00AA5290" w:rsidRDefault="00B81A36" w:rsidP="00B8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F7DEF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1F7DEF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1F7DEF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E83C76">
        <w:rPr>
          <w:rFonts w:ascii="Times New Roman" w:hAnsi="Times New Roman" w:cs="Times New Roman"/>
          <w:sz w:val="28"/>
          <w:szCs w:val="28"/>
        </w:rPr>
        <w:t>15.01.2025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 размещен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83C76">
        <w:rPr>
          <w:rFonts w:ascii="Times New Roman" w:hAnsi="Times New Roman" w:cs="Times New Roman"/>
          <w:sz w:val="28"/>
          <w:szCs w:val="28"/>
        </w:rPr>
        <w:t>я</w:t>
      </w:r>
      <w:r w:rsidRPr="00444224">
        <w:rPr>
          <w:rFonts w:ascii="Times New Roman" w:hAnsi="Times New Roman" w:cs="Times New Roman"/>
          <w:sz w:val="28"/>
          <w:szCs w:val="28"/>
        </w:rPr>
        <w:t xml:space="preserve"> в прогнозный план (программу)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 xml:space="preserve">в подразделе «Проекты нормативных правовых актов (общественное </w:t>
      </w:r>
      <w:r w:rsidRPr="00AA5290">
        <w:rPr>
          <w:rFonts w:ascii="Times New Roman" w:hAnsi="Times New Roman" w:cs="Times New Roman"/>
          <w:sz w:val="28"/>
          <w:szCs w:val="28"/>
        </w:rPr>
        <w:t>обсуждение, независимая экспертиза)» раздела «Документы».</w:t>
      </w:r>
    </w:p>
    <w:p w:rsidR="00B81A36" w:rsidRPr="00AA5290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290">
        <w:rPr>
          <w:rFonts w:ascii="Times New Roman" w:hAnsi="Times New Roman" w:cs="Times New Roman"/>
          <w:sz w:val="28"/>
          <w:szCs w:val="28"/>
        </w:rPr>
        <w:t xml:space="preserve">В течение 10 дней, установленных для общественного обсуждения, зафиксировано </w:t>
      </w:r>
      <w:r w:rsidR="00AA5290" w:rsidRPr="00AA5290">
        <w:rPr>
          <w:rFonts w:ascii="Times New Roman" w:hAnsi="Times New Roman" w:cs="Times New Roman"/>
          <w:sz w:val="28"/>
          <w:szCs w:val="28"/>
        </w:rPr>
        <w:t>6</w:t>
      </w:r>
      <w:r w:rsidR="00655DB7">
        <w:rPr>
          <w:rFonts w:ascii="Times New Roman" w:hAnsi="Times New Roman" w:cs="Times New Roman"/>
          <w:sz w:val="28"/>
          <w:szCs w:val="28"/>
        </w:rPr>
        <w:t>2</w:t>
      </w:r>
      <w:r w:rsidR="00032C72" w:rsidRPr="00AA5290">
        <w:rPr>
          <w:rFonts w:ascii="Times New Roman" w:hAnsi="Times New Roman" w:cs="Times New Roman"/>
          <w:sz w:val="28"/>
          <w:szCs w:val="28"/>
        </w:rPr>
        <w:t xml:space="preserve"> </w:t>
      </w:r>
      <w:r w:rsidR="00655DB7">
        <w:rPr>
          <w:rFonts w:ascii="Times New Roman" w:hAnsi="Times New Roman" w:cs="Times New Roman"/>
          <w:sz w:val="28"/>
          <w:szCs w:val="28"/>
        </w:rPr>
        <w:t>просмотра</w:t>
      </w:r>
      <w:r w:rsidRPr="00AA5290">
        <w:rPr>
          <w:rFonts w:ascii="Times New Roman" w:hAnsi="Times New Roman" w:cs="Times New Roman"/>
          <w:sz w:val="28"/>
          <w:szCs w:val="28"/>
        </w:rPr>
        <w:t xml:space="preserve"> и 0 </w:t>
      </w:r>
      <w:proofErr w:type="gramStart"/>
      <w:r w:rsidRPr="00AA5290">
        <w:rPr>
          <w:rFonts w:ascii="Times New Roman" w:hAnsi="Times New Roman" w:cs="Times New Roman"/>
          <w:sz w:val="28"/>
          <w:szCs w:val="28"/>
        </w:rPr>
        <w:t>комментариев проекта</w:t>
      </w:r>
      <w:proofErr w:type="gramEnd"/>
      <w:r w:rsidRPr="00AA5290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Курской области.</w:t>
      </w:r>
    </w:p>
    <w:p w:rsidR="00B81A36" w:rsidRPr="0055103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290">
        <w:rPr>
          <w:rFonts w:ascii="Times New Roman" w:hAnsi="Times New Roman" w:cs="Times New Roman"/>
          <w:sz w:val="28"/>
          <w:szCs w:val="28"/>
        </w:rPr>
        <w:t>На почтовый адрес Министерства имущества Курской области и</w:t>
      </w:r>
      <w:r w:rsidRPr="0055103A">
        <w:rPr>
          <w:rFonts w:ascii="Times New Roman" w:hAnsi="Times New Roman" w:cs="Times New Roman"/>
          <w:sz w:val="28"/>
          <w:szCs w:val="28"/>
        </w:rPr>
        <w:t xml:space="preserve">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Pr="00B81A36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32C72"/>
    <w:rsid w:val="00047EA1"/>
    <w:rsid w:val="000641BE"/>
    <w:rsid w:val="0009386D"/>
    <w:rsid w:val="000B321D"/>
    <w:rsid w:val="000E585E"/>
    <w:rsid w:val="001119D1"/>
    <w:rsid w:val="00116D61"/>
    <w:rsid w:val="00132DD3"/>
    <w:rsid w:val="00134AAF"/>
    <w:rsid w:val="00147952"/>
    <w:rsid w:val="001809A1"/>
    <w:rsid w:val="00180DBF"/>
    <w:rsid w:val="001D3326"/>
    <w:rsid w:val="001F7DEF"/>
    <w:rsid w:val="00225165"/>
    <w:rsid w:val="00292D12"/>
    <w:rsid w:val="002A58F0"/>
    <w:rsid w:val="003041BF"/>
    <w:rsid w:val="003215A5"/>
    <w:rsid w:val="00325E82"/>
    <w:rsid w:val="00362CC6"/>
    <w:rsid w:val="003A4F5F"/>
    <w:rsid w:val="004271F2"/>
    <w:rsid w:val="00434013"/>
    <w:rsid w:val="00444224"/>
    <w:rsid w:val="0045452B"/>
    <w:rsid w:val="00466E84"/>
    <w:rsid w:val="00485C24"/>
    <w:rsid w:val="004A53C1"/>
    <w:rsid w:val="004B6681"/>
    <w:rsid w:val="004B7987"/>
    <w:rsid w:val="00507375"/>
    <w:rsid w:val="005334D4"/>
    <w:rsid w:val="005B6F8E"/>
    <w:rsid w:val="005E5B6F"/>
    <w:rsid w:val="00655DB7"/>
    <w:rsid w:val="006A0BCE"/>
    <w:rsid w:val="006C74EA"/>
    <w:rsid w:val="006F00A2"/>
    <w:rsid w:val="006F3F36"/>
    <w:rsid w:val="00712069"/>
    <w:rsid w:val="00772143"/>
    <w:rsid w:val="007B5470"/>
    <w:rsid w:val="007C41F2"/>
    <w:rsid w:val="007C6B4A"/>
    <w:rsid w:val="008464DC"/>
    <w:rsid w:val="00867D14"/>
    <w:rsid w:val="00901C0C"/>
    <w:rsid w:val="009230C1"/>
    <w:rsid w:val="0096615A"/>
    <w:rsid w:val="00973CBE"/>
    <w:rsid w:val="009746F8"/>
    <w:rsid w:val="009A6E8C"/>
    <w:rsid w:val="009B2D08"/>
    <w:rsid w:val="009B429B"/>
    <w:rsid w:val="00A55A47"/>
    <w:rsid w:val="00A56C54"/>
    <w:rsid w:val="00AA5290"/>
    <w:rsid w:val="00AB60BA"/>
    <w:rsid w:val="00AE47B6"/>
    <w:rsid w:val="00B433C9"/>
    <w:rsid w:val="00B81A36"/>
    <w:rsid w:val="00BB20E6"/>
    <w:rsid w:val="00C05B08"/>
    <w:rsid w:val="00C354EE"/>
    <w:rsid w:val="00C35FB8"/>
    <w:rsid w:val="00C63BBA"/>
    <w:rsid w:val="00CA44F8"/>
    <w:rsid w:val="00CC3976"/>
    <w:rsid w:val="00D148E0"/>
    <w:rsid w:val="00D30E92"/>
    <w:rsid w:val="00D372D9"/>
    <w:rsid w:val="00D63452"/>
    <w:rsid w:val="00D65C4B"/>
    <w:rsid w:val="00DA5426"/>
    <w:rsid w:val="00DD7DAD"/>
    <w:rsid w:val="00DE557A"/>
    <w:rsid w:val="00E17395"/>
    <w:rsid w:val="00E21EC9"/>
    <w:rsid w:val="00E83C76"/>
    <w:rsid w:val="00E86F53"/>
    <w:rsid w:val="00E908FA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662DB"/>
    <w:rsid w:val="00F832AA"/>
    <w:rsid w:val="00F93B0D"/>
    <w:rsid w:val="00FA17A4"/>
    <w:rsid w:val="00FC364E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55</cp:revision>
  <cp:lastPrinted>2025-01-27T11:27:00Z</cp:lastPrinted>
  <dcterms:created xsi:type="dcterms:W3CDTF">2018-05-08T12:58:00Z</dcterms:created>
  <dcterms:modified xsi:type="dcterms:W3CDTF">2025-01-27T11:31:00Z</dcterms:modified>
</cp:coreProperties>
</file>