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5A" w:rsidRDefault="00B964F0" w:rsidP="00B96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документов, входящих в состав государственной программы</w:t>
      </w:r>
    </w:p>
    <w:p w:rsidR="00B964F0" w:rsidRPr="00B964F0" w:rsidRDefault="00B964F0" w:rsidP="00B96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78" w:type="dxa"/>
        <w:tblLook w:val="04A0" w:firstRow="1" w:lastRow="0" w:firstColumn="1" w:lastColumn="0" w:noHBand="0" w:noVBand="1"/>
      </w:tblPr>
      <w:tblGrid>
        <w:gridCol w:w="630"/>
        <w:gridCol w:w="2692"/>
        <w:gridCol w:w="1594"/>
        <w:gridCol w:w="1962"/>
        <w:gridCol w:w="1693"/>
        <w:gridCol w:w="2452"/>
        <w:gridCol w:w="4455"/>
      </w:tblGrid>
      <w:tr w:rsidR="00226304" w:rsidRPr="00B964F0" w:rsidTr="003C61AF">
        <w:tc>
          <w:tcPr>
            <w:tcW w:w="630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2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документа</w:t>
            </w:r>
          </w:p>
        </w:tc>
        <w:tc>
          <w:tcPr>
            <w:tcW w:w="1594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1962" w:type="dxa"/>
          </w:tcPr>
          <w:p w:rsid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  <w:p w:rsidR="003C61AF" w:rsidRPr="00B964F0" w:rsidRDefault="003C61AF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</w:tc>
        <w:tc>
          <w:tcPr>
            <w:tcW w:w="2452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</w:t>
            </w:r>
          </w:p>
        </w:tc>
        <w:tc>
          <w:tcPr>
            <w:tcW w:w="4455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Гиперссылка на текст документа</w:t>
            </w:r>
          </w:p>
        </w:tc>
      </w:tr>
      <w:tr w:rsidR="0006211B" w:rsidRPr="00B964F0" w:rsidTr="003C61AF">
        <w:tc>
          <w:tcPr>
            <w:tcW w:w="630" w:type="dxa"/>
          </w:tcPr>
          <w:p w:rsidR="00A020AC" w:rsidRPr="00B964F0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4" w:type="dxa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3" w:type="dxa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2" w:type="dxa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55" w:type="dxa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20AC" w:rsidRPr="00B964F0" w:rsidTr="003C61AF">
        <w:tc>
          <w:tcPr>
            <w:tcW w:w="15478" w:type="dxa"/>
            <w:gridSpan w:val="7"/>
          </w:tcPr>
          <w:p w:rsidR="003C61AF" w:rsidRDefault="003C61AF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Курской области «Комплексное развитие сельских территорий Курской области»</w:t>
            </w:r>
          </w:p>
        </w:tc>
      </w:tr>
      <w:tr w:rsidR="00226304" w:rsidRPr="00B964F0" w:rsidTr="003C61AF">
        <w:tc>
          <w:tcPr>
            <w:tcW w:w="630" w:type="dxa"/>
          </w:tcPr>
          <w:p w:rsidR="00B964F0" w:rsidRPr="00B964F0" w:rsidRDefault="00B964F0" w:rsidP="00B96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Стратегические приоритеты – приоритеты и цели государственной политики субъекта РФ, в том числе с указанием  связи с национальными целями развития и государственными программами</w:t>
            </w:r>
          </w:p>
        </w:tc>
        <w:tc>
          <w:tcPr>
            <w:tcW w:w="1594" w:type="dxa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1962" w:type="dxa"/>
          </w:tcPr>
          <w:p w:rsidR="00B964F0" w:rsidRPr="00B964F0" w:rsidRDefault="00B964F0" w:rsidP="00A02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Курской области «Об утверждении государственной программы Курской области «Комплексное развитие сельских территорий Курской области»</w:t>
            </w:r>
          </w:p>
        </w:tc>
        <w:tc>
          <w:tcPr>
            <w:tcW w:w="1693" w:type="dxa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06.11.2019 № 1066-па</w:t>
            </w:r>
          </w:p>
        </w:tc>
        <w:tc>
          <w:tcPr>
            <w:tcW w:w="2452" w:type="dxa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</w:tcPr>
          <w:p w:rsidR="00B964F0" w:rsidRPr="00B964F0" w:rsidRDefault="003C61AF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AF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https://kursk.ru/region/control/documents/document-400518/</w:t>
            </w:r>
          </w:p>
        </w:tc>
      </w:tr>
      <w:tr w:rsidR="00226304" w:rsidRPr="00B964F0" w:rsidTr="003C61AF">
        <w:tc>
          <w:tcPr>
            <w:tcW w:w="630" w:type="dxa"/>
          </w:tcPr>
          <w:p w:rsidR="00B964F0" w:rsidRPr="00B964F0" w:rsidRDefault="00B964F0" w:rsidP="00B96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государственной программы</w:t>
            </w:r>
          </w:p>
        </w:tc>
        <w:tc>
          <w:tcPr>
            <w:tcW w:w="1594" w:type="dxa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</w:tcPr>
          <w:p w:rsidR="00B964F0" w:rsidRPr="00B964F0" w:rsidRDefault="00612F6D" w:rsidP="00A02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>заседания президиума Совета по стратегическому развитию и проектам (программам) под председательством временно исполняющего обязанности первого заместителя Губернатора Курской области – Председателя Правительства Курской области А.В. ДЕДОВА</w:t>
            </w:r>
          </w:p>
        </w:tc>
        <w:tc>
          <w:tcPr>
            <w:tcW w:w="1693" w:type="dxa"/>
          </w:tcPr>
          <w:p w:rsidR="00226304" w:rsidRPr="00B964F0" w:rsidRDefault="00A020AC" w:rsidP="00612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612F6D">
              <w:rPr>
                <w:rFonts w:ascii="Times New Roman" w:hAnsi="Times New Roman" w:cs="Times New Roman"/>
                <w:sz w:val="20"/>
                <w:szCs w:val="20"/>
              </w:rPr>
              <w:t>05-01/52 от 28.12.2024</w:t>
            </w:r>
          </w:p>
        </w:tc>
        <w:tc>
          <w:tcPr>
            <w:tcW w:w="2452" w:type="dxa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</w:tcPr>
          <w:p w:rsidR="00B964F0" w:rsidRPr="002132F0" w:rsidRDefault="002132F0" w:rsidP="00B964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https://kursk.ru/region/control/documents/document-417434/</w:t>
            </w:r>
          </w:p>
        </w:tc>
      </w:tr>
      <w:tr w:rsidR="00A020AC" w:rsidRPr="00B964F0" w:rsidTr="003C61AF">
        <w:tc>
          <w:tcPr>
            <w:tcW w:w="15478" w:type="dxa"/>
            <w:gridSpan w:val="7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AC" w:rsidRPr="00B964F0" w:rsidRDefault="00A020AC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</w:tr>
      <w:tr w:rsidR="00226304" w:rsidRPr="00B964F0" w:rsidTr="003C61AF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</w:tcPr>
          <w:p w:rsidR="0006211B" w:rsidRPr="00B964F0" w:rsidRDefault="00612F6D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>Протокол заседания президиума Совета по стратегическому развитию и проектам (программам) под председательством временно исполняющего обязанности первого заместителя Губернатора Курской области – Председателя Правительства Курской области А.В. ДЕДОВА</w:t>
            </w:r>
          </w:p>
        </w:tc>
        <w:tc>
          <w:tcPr>
            <w:tcW w:w="1693" w:type="dxa"/>
          </w:tcPr>
          <w:p w:rsidR="00226304" w:rsidRPr="00B964F0" w:rsidRDefault="00612F6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>№ 05-01/52 от 28.12.2024</w:t>
            </w:r>
          </w:p>
        </w:tc>
        <w:tc>
          <w:tcPr>
            <w:tcW w:w="2452" w:type="dxa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</w:tcPr>
          <w:p w:rsidR="0006211B" w:rsidRPr="00B964F0" w:rsidRDefault="002132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https://kursk.ru/region/control/documents/document-417436/</w:t>
            </w:r>
          </w:p>
        </w:tc>
      </w:tr>
      <w:tr w:rsidR="0006211B" w:rsidRPr="00B964F0" w:rsidTr="003C61AF">
        <w:tc>
          <w:tcPr>
            <w:tcW w:w="15478" w:type="dxa"/>
            <w:gridSpan w:val="7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Pr="00B964F0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«Содействие занятости сельского населения»</w:t>
            </w:r>
          </w:p>
        </w:tc>
      </w:tr>
      <w:tr w:rsidR="00226304" w:rsidRPr="00B964F0" w:rsidTr="003C61AF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</w:tcPr>
          <w:p w:rsidR="0006211B" w:rsidRPr="00B964F0" w:rsidRDefault="00612F6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>Протокол заседания президиума Совета по стратегическому развитию и проектам (программам) под председательством временно исполняющего обязанности первого заместителя Губернатора Курской области – Председателя Правительства Курской области А.В. ДЕДОВА</w:t>
            </w:r>
          </w:p>
        </w:tc>
        <w:tc>
          <w:tcPr>
            <w:tcW w:w="1693" w:type="dxa"/>
          </w:tcPr>
          <w:p w:rsidR="00226304" w:rsidRPr="00B964F0" w:rsidRDefault="00612F6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>№ 05-01/52 от 28.12.2024</w:t>
            </w:r>
          </w:p>
        </w:tc>
        <w:tc>
          <w:tcPr>
            <w:tcW w:w="2452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</w:tcPr>
          <w:p w:rsidR="0006211B" w:rsidRPr="00B964F0" w:rsidRDefault="002132F0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F0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https://kursk.ru/region/control/documents/document-417437/</w:t>
            </w:r>
          </w:p>
        </w:tc>
      </w:tr>
      <w:tr w:rsidR="0006211B" w:rsidRPr="00B964F0" w:rsidTr="003C61AF">
        <w:tc>
          <w:tcPr>
            <w:tcW w:w="15478" w:type="dxa"/>
            <w:gridSpan w:val="7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Pr="00B964F0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«Современный облик сельских территорий»</w:t>
            </w:r>
          </w:p>
        </w:tc>
      </w:tr>
      <w:tr w:rsidR="0006211B" w:rsidRPr="00B964F0" w:rsidTr="003C61AF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</w:tcPr>
          <w:p w:rsidR="0006211B" w:rsidRPr="00B964F0" w:rsidRDefault="00612F6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>Протокол заседания президиума Совета по стратегическому развитию и проектам (программам) под председательством временно исполняющего обязанности первого заместителя Губернатора Курской области – Председателя Правительства Курской области А.В. ДЕДОВА</w:t>
            </w:r>
          </w:p>
        </w:tc>
        <w:tc>
          <w:tcPr>
            <w:tcW w:w="1693" w:type="dxa"/>
          </w:tcPr>
          <w:p w:rsidR="00226304" w:rsidRPr="00B964F0" w:rsidRDefault="00612F6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>№ 05-01/52 от 28.12.2024</w:t>
            </w:r>
          </w:p>
        </w:tc>
        <w:tc>
          <w:tcPr>
            <w:tcW w:w="2452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</w:tcPr>
          <w:p w:rsidR="0006211B" w:rsidRPr="00B964F0" w:rsidRDefault="002132F0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https://kursk.ru/region/control/documents/document-417439/</w:t>
            </w:r>
          </w:p>
        </w:tc>
      </w:tr>
      <w:tr w:rsidR="0006211B" w:rsidRPr="00B964F0" w:rsidTr="003C61AF">
        <w:tc>
          <w:tcPr>
            <w:tcW w:w="15478" w:type="dxa"/>
            <w:gridSpan w:val="7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Pr="00B964F0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«Развитие транспортной инфраструктуры на сельских территориях»</w:t>
            </w:r>
          </w:p>
        </w:tc>
      </w:tr>
      <w:tr w:rsidR="0006211B" w:rsidRPr="00B964F0" w:rsidTr="003C61AF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</w:tcPr>
          <w:p w:rsidR="003C61AF" w:rsidRPr="00B964F0" w:rsidRDefault="00612F6D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>Протокол заседания президиума Совета по стратегическому развитию и проектам (программам) под председательством временно исполняющего обязанности первого заместителя Губернатора Курской области – Председателя Правительства Курской области А.В. ДЕДОВА</w:t>
            </w:r>
          </w:p>
        </w:tc>
        <w:tc>
          <w:tcPr>
            <w:tcW w:w="1693" w:type="dxa"/>
          </w:tcPr>
          <w:p w:rsidR="00226304" w:rsidRPr="00B964F0" w:rsidRDefault="00612F6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>№ 05-01/52 от 28.12.2024</w:t>
            </w:r>
          </w:p>
        </w:tc>
        <w:tc>
          <w:tcPr>
            <w:tcW w:w="2452" w:type="dxa"/>
          </w:tcPr>
          <w:p w:rsidR="0006211B" w:rsidRPr="00B964F0" w:rsidRDefault="0006211B" w:rsidP="0006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455" w:type="dxa"/>
          </w:tcPr>
          <w:p w:rsidR="0006211B" w:rsidRPr="00B964F0" w:rsidRDefault="002132F0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F0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https://kursk.ru/region/control/documents/document-417438/</w:t>
            </w:r>
          </w:p>
        </w:tc>
      </w:tr>
      <w:tr w:rsidR="0006211B" w:rsidRPr="00B964F0" w:rsidTr="003C61AF">
        <w:tc>
          <w:tcPr>
            <w:tcW w:w="15478" w:type="dxa"/>
            <w:gridSpan w:val="7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«Благоустройство сельских территорий»</w:t>
            </w:r>
          </w:p>
          <w:p w:rsidR="003C61AF" w:rsidRPr="00B964F0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11B" w:rsidRPr="00B964F0" w:rsidTr="003C61AF">
        <w:tc>
          <w:tcPr>
            <w:tcW w:w="630" w:type="dxa"/>
          </w:tcPr>
          <w:p w:rsidR="0006211B" w:rsidRPr="00226304" w:rsidRDefault="00226304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</w:t>
            </w:r>
            <w:r w:rsidRPr="0022630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692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</w:tcPr>
          <w:p w:rsidR="0006211B" w:rsidRPr="00B964F0" w:rsidRDefault="00612F6D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>Протокол заседания президиума Совета по стратегическому развитию и проектам (программам) под председательством временно исполняющего обязанности первого заместителя Губернатора Курской области – Председателя Правительства Курской области А.В. ДЕДОВА</w:t>
            </w:r>
          </w:p>
        </w:tc>
        <w:tc>
          <w:tcPr>
            <w:tcW w:w="1693" w:type="dxa"/>
          </w:tcPr>
          <w:p w:rsidR="00226304" w:rsidRPr="00B964F0" w:rsidRDefault="00612F6D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>№ 05-01/52 от 28.12.2024</w:t>
            </w:r>
          </w:p>
        </w:tc>
        <w:tc>
          <w:tcPr>
            <w:tcW w:w="2452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</w:tcPr>
          <w:p w:rsidR="0006211B" w:rsidRPr="00B964F0" w:rsidRDefault="002132F0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2F0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https://kursk.ru/region/control/documents/document-417435/</w:t>
            </w:r>
            <w:bookmarkStart w:id="0" w:name="_GoBack"/>
            <w:bookmarkEnd w:id="0"/>
          </w:p>
        </w:tc>
      </w:tr>
    </w:tbl>
    <w:p w:rsidR="00B964F0" w:rsidRPr="00B964F0" w:rsidRDefault="00B964F0" w:rsidP="00B96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64F0" w:rsidRPr="00B964F0" w:rsidSect="00B96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38F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91E66"/>
    <w:multiLevelType w:val="hybridMultilevel"/>
    <w:tmpl w:val="8018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D6714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71B6B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C2A70"/>
    <w:multiLevelType w:val="hybridMultilevel"/>
    <w:tmpl w:val="90F4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D4D89"/>
    <w:multiLevelType w:val="hybridMultilevel"/>
    <w:tmpl w:val="4DF2D298"/>
    <w:lvl w:ilvl="0" w:tplc="C3123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24204F"/>
    <w:multiLevelType w:val="hybridMultilevel"/>
    <w:tmpl w:val="B638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F0"/>
    <w:rsid w:val="0006211B"/>
    <w:rsid w:val="0012150F"/>
    <w:rsid w:val="002132F0"/>
    <w:rsid w:val="00226304"/>
    <w:rsid w:val="003C61AF"/>
    <w:rsid w:val="00612F6D"/>
    <w:rsid w:val="009D545A"/>
    <w:rsid w:val="00A020AC"/>
    <w:rsid w:val="00B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4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4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GrantMCX</dc:creator>
  <cp:lastModifiedBy>Аня</cp:lastModifiedBy>
  <cp:revision>3</cp:revision>
  <cp:lastPrinted>2025-02-18T07:32:00Z</cp:lastPrinted>
  <dcterms:created xsi:type="dcterms:W3CDTF">2025-02-18T08:23:00Z</dcterms:created>
  <dcterms:modified xsi:type="dcterms:W3CDTF">2025-02-25T07:31:00Z</dcterms:modified>
</cp:coreProperties>
</file>