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FC" w:rsidRPr="002C6948" w:rsidRDefault="002C6948" w:rsidP="004062FC">
      <w:pPr>
        <w:spacing w:line="240" w:lineRule="auto"/>
        <w:contextualSpacing/>
        <w:rPr>
          <w:rFonts w:ascii="Times New Roman" w:hAnsi="Times New Roman"/>
          <w:sz w:val="32"/>
          <w:szCs w:val="32"/>
        </w:rPr>
      </w:pPr>
      <w:r w:rsidRPr="002C6948">
        <w:rPr>
          <w:rFonts w:ascii="Times New Roman" w:hAnsi="Times New Roman"/>
          <w:noProof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83.05pt;margin-top:.3pt;width:66.05pt;height:67.95pt;z-index:251659264;mso-wrap-distance-left:7.1pt;mso-wrap-distance-right:7.1pt;mso-position-horizontal-relative:page">
            <v:imagedata r:id="rId5" o:title=""/>
            <w10:wrap type="square" anchorx="page"/>
          </v:shape>
          <o:OLEObject Type="Embed" ProgID="Word.Picture.8" ShapeID="_x0000_s1026" DrawAspect="Content" ObjectID="_1833090120" r:id="rId6"/>
        </w:object>
      </w:r>
      <w:r w:rsidRPr="002C6948">
        <w:rPr>
          <w:rFonts w:ascii="Times New Roman" w:hAnsi="Times New Roman"/>
          <w:sz w:val="32"/>
          <w:szCs w:val="32"/>
        </w:rPr>
        <w:t>ПРОЕКТ</w:t>
      </w:r>
    </w:p>
    <w:p w:rsidR="004062FC" w:rsidRPr="00364481" w:rsidRDefault="004062FC" w:rsidP="004062FC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364481">
        <w:rPr>
          <w:rFonts w:ascii="Times New Roman" w:hAnsi="Times New Roman"/>
          <w:sz w:val="28"/>
          <w:szCs w:val="28"/>
        </w:rPr>
        <w:t xml:space="preserve"> </w:t>
      </w:r>
    </w:p>
    <w:p w:rsidR="004062FC" w:rsidRDefault="004062FC" w:rsidP="004062FC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4062FC" w:rsidRDefault="004062FC" w:rsidP="004062FC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4062FC" w:rsidRPr="00364481" w:rsidRDefault="004062FC" w:rsidP="004062FC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801CDA" w:rsidRPr="00801CDA" w:rsidRDefault="00801CDA" w:rsidP="00801CDA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801CDA">
        <w:rPr>
          <w:rFonts w:ascii="Times New Roman" w:hAnsi="Times New Roman"/>
          <w:b/>
          <w:sz w:val="32"/>
          <w:szCs w:val="32"/>
        </w:rPr>
        <w:t>КОМИТЕТ ПО ТАРИФАМ И ЦЕНАМ КУРСКОЙ ОБЛАСТИ</w:t>
      </w:r>
    </w:p>
    <w:p w:rsidR="004062FC" w:rsidRDefault="004062FC" w:rsidP="004062FC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4062FC" w:rsidRPr="00364481" w:rsidRDefault="004062FC" w:rsidP="004062FC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364481">
        <w:rPr>
          <w:rFonts w:ascii="Times New Roman" w:hAnsi="Times New Roman"/>
          <w:b/>
          <w:sz w:val="32"/>
          <w:szCs w:val="32"/>
        </w:rPr>
        <w:t>П Р И К А З</w:t>
      </w:r>
    </w:p>
    <w:p w:rsidR="004062FC" w:rsidRDefault="004062FC" w:rsidP="004062FC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062FC" w:rsidRPr="00147D9F" w:rsidRDefault="00147D9F" w:rsidP="004062FC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  <w:r w:rsidR="004062FC" w:rsidRPr="00364481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_____</w:t>
      </w:r>
    </w:p>
    <w:p w:rsidR="004062FC" w:rsidRPr="00364481" w:rsidRDefault="004062FC" w:rsidP="004062FC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364481">
        <w:rPr>
          <w:rFonts w:ascii="Times New Roman" w:hAnsi="Times New Roman"/>
          <w:sz w:val="28"/>
          <w:szCs w:val="28"/>
        </w:rPr>
        <w:t>Курск</w:t>
      </w:r>
    </w:p>
    <w:p w:rsidR="004062FC" w:rsidRPr="00364481" w:rsidRDefault="004062FC" w:rsidP="004062FC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062FC" w:rsidRPr="00364481" w:rsidRDefault="004062FC" w:rsidP="004062FC">
      <w:pPr>
        <w:spacing w:before="100" w:beforeAutospacing="1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62FC" w:rsidRPr="00364481" w:rsidRDefault="004062FC" w:rsidP="004062FC">
      <w:pPr>
        <w:spacing w:before="100" w:beforeAutospacing="1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64481">
        <w:rPr>
          <w:rFonts w:ascii="Times New Roman" w:hAnsi="Times New Roman"/>
          <w:b/>
          <w:bCs/>
          <w:sz w:val="28"/>
          <w:szCs w:val="28"/>
        </w:rPr>
        <w:t>Об утверждении доклад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36448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2351B" w:rsidRPr="0012351B" w:rsidRDefault="004062FC" w:rsidP="0012351B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235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«Обобщение правоприменительной практики </w:t>
      </w:r>
      <w:r w:rsidR="00801CDA" w:rsidRPr="00801CD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комитета по тарифам и ценам Курской области за 2025 год </w:t>
      </w:r>
      <w:r w:rsidR="0012351B" w:rsidRPr="0012351B">
        <w:rPr>
          <w:rFonts w:ascii="Times New Roman" w:eastAsia="Times New Roman" w:hAnsi="Times New Roman"/>
          <w:b/>
          <w:sz w:val="28"/>
          <w:szCs w:val="28"/>
          <w:lang w:eastAsia="ru-RU"/>
        </w:rPr>
        <w:t>в сферах естественных монополий на территории Курской области»</w:t>
      </w:r>
    </w:p>
    <w:p w:rsidR="004062FC" w:rsidRPr="0012351B" w:rsidRDefault="004062FC" w:rsidP="0012351B">
      <w:pP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2351B" w:rsidRPr="0012351B" w:rsidRDefault="0012351B" w:rsidP="0012351B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2351B">
        <w:rPr>
          <w:rFonts w:ascii="Times New Roman" w:hAnsi="Times New Roman"/>
          <w:sz w:val="28"/>
          <w:szCs w:val="28"/>
        </w:rPr>
        <w:t xml:space="preserve">Руководствуясь статьей 47 Федерального закона от 31.07.2020                       № 248-ФЗ «О государственном контроле (надзоре) и муниципальном контроле в Российской Федерации», пунктом 17 </w:t>
      </w:r>
      <w:hyperlink r:id="rId7" w:history="1">
        <w:r w:rsidRPr="0012351B">
          <w:rPr>
            <w:rFonts w:ascii="Times New Roman" w:hAnsi="Times New Roman"/>
            <w:sz w:val="28"/>
            <w:szCs w:val="28"/>
          </w:rPr>
          <w:t>Положения</w:t>
        </w:r>
      </w:hyperlink>
      <w:r w:rsidRPr="0012351B">
        <w:rPr>
          <w:rFonts w:ascii="Times New Roman" w:hAnsi="Times New Roman"/>
          <w:sz w:val="28"/>
          <w:szCs w:val="28"/>
        </w:rPr>
        <w:t xml:space="preserve"> о региональном государственном контроле (надзоре) в области регулируемых государством цен (тарифов) на территории Курской области, утвержденного постановлением Администрации Курской области  от 06.12.2021 № 1288-па, ПРИКАЗЫВАЮ:</w:t>
      </w:r>
    </w:p>
    <w:p w:rsidR="004062FC" w:rsidRPr="0012351B" w:rsidRDefault="004062FC" w:rsidP="0012351B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2351B">
        <w:rPr>
          <w:rFonts w:ascii="Times New Roman" w:hAnsi="Times New Roman"/>
          <w:sz w:val="28"/>
          <w:szCs w:val="28"/>
        </w:rPr>
        <w:t>1. Утвердить</w:t>
      </w:r>
      <w:r w:rsidRPr="00326585">
        <w:rPr>
          <w:rFonts w:ascii="Times New Roman" w:hAnsi="Times New Roman"/>
          <w:sz w:val="28"/>
          <w:szCs w:val="28"/>
        </w:rPr>
        <w:t xml:space="preserve"> прилагаемый </w:t>
      </w:r>
      <w:r w:rsidRPr="0012351B">
        <w:rPr>
          <w:rFonts w:ascii="Times New Roman" w:hAnsi="Times New Roman"/>
          <w:bCs/>
          <w:sz w:val="28"/>
          <w:szCs w:val="28"/>
        </w:rPr>
        <w:t xml:space="preserve">доклад </w:t>
      </w:r>
      <w:r w:rsidR="0012351B" w:rsidRPr="0012351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«Обобщение правоприменительной практики </w:t>
      </w:r>
      <w:r w:rsidR="00801CDA" w:rsidRPr="00801CD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комитета по тарифам и ценам Курской области за 2025 год </w:t>
      </w:r>
      <w:r w:rsidR="0012351B" w:rsidRPr="0012351B">
        <w:rPr>
          <w:rFonts w:ascii="Times New Roman" w:eastAsia="Times New Roman" w:hAnsi="Times New Roman"/>
          <w:sz w:val="28"/>
          <w:szCs w:val="28"/>
          <w:lang w:eastAsia="ru-RU"/>
        </w:rPr>
        <w:t>в сферах естественных монополий на территории Курской области»</w:t>
      </w:r>
      <w:r w:rsidR="001235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2351B">
        <w:rPr>
          <w:rFonts w:ascii="Times New Roman" w:hAnsi="Times New Roman"/>
          <w:bCs/>
          <w:sz w:val="28"/>
          <w:szCs w:val="28"/>
        </w:rPr>
        <w:t>согласно приложению № 1.</w:t>
      </w:r>
    </w:p>
    <w:p w:rsidR="004062FC" w:rsidRPr="00B759D4" w:rsidRDefault="004062FC" w:rsidP="00B759D4">
      <w:pPr>
        <w:spacing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759D4">
        <w:rPr>
          <w:rFonts w:ascii="Times New Roman" w:hAnsi="Times New Roman"/>
          <w:bCs/>
          <w:sz w:val="28"/>
          <w:szCs w:val="28"/>
        </w:rPr>
        <w:t xml:space="preserve">2. </w:t>
      </w:r>
      <w:r w:rsidRPr="00B759D4">
        <w:rPr>
          <w:rFonts w:ascii="Times New Roman" w:hAnsi="Times New Roman"/>
          <w:sz w:val="28"/>
          <w:szCs w:val="28"/>
        </w:rPr>
        <w:t>Утвердить прилагаемый</w:t>
      </w:r>
      <w:r w:rsidRPr="00B759D4">
        <w:rPr>
          <w:rFonts w:ascii="Times New Roman" w:hAnsi="Times New Roman"/>
          <w:b/>
          <w:sz w:val="28"/>
          <w:szCs w:val="28"/>
        </w:rPr>
        <w:t xml:space="preserve"> </w:t>
      </w:r>
      <w:r w:rsidR="00B759D4" w:rsidRPr="00B759D4">
        <w:rPr>
          <w:rStyle w:val="a9"/>
          <w:rFonts w:ascii="Times New Roman" w:hAnsi="Times New Roman"/>
          <w:b w:val="0"/>
          <w:sz w:val="28"/>
          <w:szCs w:val="28"/>
        </w:rPr>
        <w:t xml:space="preserve">Перечень актов, содержащих обязательные требования, соблюдение которых оценивается при проведении мероприятий по контролю при осуществлении регионального государственного контроля (надзора) </w:t>
      </w:r>
      <w:r w:rsidR="00B759D4">
        <w:rPr>
          <w:rFonts w:ascii="Times New Roman" w:hAnsi="Times New Roman"/>
          <w:bCs/>
          <w:sz w:val="28"/>
          <w:szCs w:val="28"/>
        </w:rPr>
        <w:t>в сферах естественных монополий</w:t>
      </w:r>
      <w:r w:rsidR="001C0677">
        <w:rPr>
          <w:rFonts w:ascii="Times New Roman" w:hAnsi="Times New Roman"/>
          <w:bCs/>
          <w:sz w:val="28"/>
          <w:szCs w:val="28"/>
        </w:rPr>
        <w:t>,</w:t>
      </w:r>
      <w:r w:rsidR="00B759D4">
        <w:rPr>
          <w:rFonts w:ascii="Times New Roman" w:hAnsi="Times New Roman"/>
          <w:bCs/>
          <w:sz w:val="28"/>
          <w:szCs w:val="28"/>
        </w:rPr>
        <w:t xml:space="preserve"> </w:t>
      </w:r>
      <w:r w:rsidRPr="00B759D4">
        <w:rPr>
          <w:rFonts w:ascii="Times New Roman" w:hAnsi="Times New Roman"/>
          <w:bCs/>
          <w:sz w:val="28"/>
          <w:szCs w:val="28"/>
        </w:rPr>
        <w:t>согласно приложению № 2.</w:t>
      </w:r>
    </w:p>
    <w:p w:rsidR="004062FC" w:rsidRPr="00B759D4" w:rsidRDefault="004062FC" w:rsidP="004062FC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759D4">
        <w:rPr>
          <w:rFonts w:ascii="Times New Roman" w:hAnsi="Times New Roman"/>
          <w:sz w:val="28"/>
          <w:szCs w:val="28"/>
        </w:rPr>
        <w:t>3. Приказ вступает в силу с даты подписания.</w:t>
      </w:r>
    </w:p>
    <w:p w:rsidR="004062FC" w:rsidRDefault="004062FC" w:rsidP="004062FC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759D4" w:rsidRPr="00B759D4" w:rsidRDefault="00B759D4" w:rsidP="004062FC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062FC" w:rsidRPr="00B759D4" w:rsidRDefault="004062FC" w:rsidP="004062FC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4062FC" w:rsidRPr="00364481" w:rsidTr="00E209E8">
        <w:tc>
          <w:tcPr>
            <w:tcW w:w="3095" w:type="dxa"/>
            <w:shd w:val="clear" w:color="auto" w:fill="auto"/>
          </w:tcPr>
          <w:p w:rsidR="004062FC" w:rsidRPr="00364481" w:rsidRDefault="00B42CBB" w:rsidP="006679DA">
            <w:pPr>
              <w:tabs>
                <w:tab w:val="left" w:pos="0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комитета</w:t>
            </w:r>
          </w:p>
        </w:tc>
        <w:tc>
          <w:tcPr>
            <w:tcW w:w="3096" w:type="dxa"/>
            <w:shd w:val="clear" w:color="auto" w:fill="auto"/>
          </w:tcPr>
          <w:p w:rsidR="004062FC" w:rsidRPr="00364481" w:rsidRDefault="004062FC" w:rsidP="00E209E8">
            <w:pPr>
              <w:tabs>
                <w:tab w:val="left" w:pos="0"/>
              </w:tabs>
              <w:spacing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6" w:type="dxa"/>
            <w:shd w:val="clear" w:color="auto" w:fill="auto"/>
          </w:tcPr>
          <w:p w:rsidR="004062FC" w:rsidRPr="00364481" w:rsidRDefault="004062FC" w:rsidP="00E209E8">
            <w:pPr>
              <w:tabs>
                <w:tab w:val="left" w:pos="0"/>
              </w:tabs>
              <w:spacing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48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4062FC" w:rsidRPr="00364481" w:rsidRDefault="004062FC" w:rsidP="006679DA">
            <w:pPr>
              <w:tabs>
                <w:tab w:val="left" w:pos="0"/>
              </w:tabs>
              <w:spacing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448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6679DA">
              <w:rPr>
                <w:rFonts w:ascii="Times New Roman" w:hAnsi="Times New Roman"/>
                <w:sz w:val="28"/>
                <w:szCs w:val="28"/>
              </w:rPr>
              <w:t xml:space="preserve">    Ю.Ю. Куч</w:t>
            </w:r>
          </w:p>
        </w:tc>
      </w:tr>
    </w:tbl>
    <w:p w:rsidR="008B76E4" w:rsidRDefault="008B76E4" w:rsidP="00612259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B76E4" w:rsidRDefault="008B76E4" w:rsidP="00612259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759D4" w:rsidRDefault="00B759D4" w:rsidP="00612259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42CBB" w:rsidRDefault="00B42CBB" w:rsidP="00612259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42CBB" w:rsidRDefault="00B42CBB" w:rsidP="00612259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93EE3" w:rsidRDefault="00B42CBB" w:rsidP="00612259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Приложение</w:t>
      </w:r>
      <w:r w:rsidR="00612259" w:rsidRPr="006519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 w:rsidR="000444D8">
        <w:rPr>
          <w:rFonts w:ascii="Times New Roman" w:eastAsia="Times New Roman" w:hAnsi="Times New Roman"/>
          <w:bCs/>
          <w:sz w:val="28"/>
          <w:szCs w:val="28"/>
          <w:lang w:eastAsia="ru-RU"/>
        </w:rPr>
        <w:t>№1</w:t>
      </w:r>
    </w:p>
    <w:p w:rsidR="00612259" w:rsidRPr="00651919" w:rsidRDefault="008B76E4" w:rsidP="00612259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 </w:t>
      </w:r>
      <w:r w:rsidR="00612259" w:rsidRPr="00651919">
        <w:rPr>
          <w:rFonts w:ascii="Times New Roman" w:eastAsia="Times New Roman" w:hAnsi="Times New Roman"/>
          <w:bCs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="00612259" w:rsidRPr="006519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42CBB">
        <w:rPr>
          <w:rFonts w:ascii="Times New Roman" w:eastAsia="Times New Roman" w:hAnsi="Times New Roman"/>
          <w:bCs/>
          <w:sz w:val="28"/>
          <w:szCs w:val="28"/>
          <w:lang w:eastAsia="ru-RU"/>
        </w:rPr>
        <w:t>комитета по тарифам и ценам</w:t>
      </w:r>
      <w:r w:rsidR="00612259" w:rsidRPr="006519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Курской области </w:t>
      </w:r>
    </w:p>
    <w:p w:rsidR="00612259" w:rsidRPr="00147D9F" w:rsidRDefault="00612259" w:rsidP="00612259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51919">
        <w:rPr>
          <w:rFonts w:ascii="Times New Roman" w:eastAsia="Times New Roman" w:hAnsi="Times New Roman"/>
          <w:bCs/>
          <w:sz w:val="28"/>
          <w:szCs w:val="28"/>
          <w:lang w:eastAsia="ru-RU"/>
        </w:rPr>
        <w:t>от</w:t>
      </w:r>
      <w:r w:rsidR="001F15B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47D9F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</w:t>
      </w:r>
      <w:r w:rsidR="001F15B1" w:rsidRPr="006519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</w:t>
      </w:r>
      <w:r w:rsidRPr="006519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47D9F">
        <w:rPr>
          <w:rFonts w:ascii="Times New Roman" w:eastAsia="Times New Roman" w:hAnsi="Times New Roman"/>
          <w:bCs/>
          <w:sz w:val="28"/>
          <w:szCs w:val="28"/>
          <w:lang w:eastAsia="ru-RU"/>
        </w:rPr>
        <w:t>____</w:t>
      </w:r>
    </w:p>
    <w:p w:rsidR="00612259" w:rsidRPr="00651919" w:rsidRDefault="00612259" w:rsidP="00612259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12259" w:rsidRPr="00651919" w:rsidRDefault="00612259" w:rsidP="00612259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12259" w:rsidRPr="00651919" w:rsidRDefault="00612259" w:rsidP="00612259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519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Доклад </w:t>
      </w:r>
    </w:p>
    <w:p w:rsidR="00B42CBB" w:rsidRDefault="001C0677" w:rsidP="001C0677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235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«Обобщение правоприменительной практики </w:t>
      </w:r>
      <w:r w:rsidR="00B42CBB" w:rsidRPr="00B42CB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комитета по тарифам и ценам Курской области за 2025</w:t>
      </w:r>
      <w:r w:rsidR="00B42CB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 </w:t>
      </w:r>
      <w:r w:rsidRPr="001235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сферах естественных монополий </w:t>
      </w:r>
    </w:p>
    <w:p w:rsidR="001C0677" w:rsidRPr="0012351B" w:rsidRDefault="001C0677" w:rsidP="001C0677">
      <w:pPr>
        <w:spacing w:before="100" w:beforeAutospacing="1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2351B">
        <w:rPr>
          <w:rFonts w:ascii="Times New Roman" w:eastAsia="Times New Roman" w:hAnsi="Times New Roman"/>
          <w:b/>
          <w:sz w:val="28"/>
          <w:szCs w:val="28"/>
          <w:lang w:eastAsia="ru-RU"/>
        </w:rPr>
        <w:t>на территории Курской области»</w:t>
      </w:r>
    </w:p>
    <w:p w:rsidR="001C0677" w:rsidRDefault="001C0677" w:rsidP="00B93EE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3EE3" w:rsidRPr="007F7BC4" w:rsidRDefault="00B93EE3" w:rsidP="00B93EE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eastAsia="Times New Roman" w:hAnsi="Times New Roman"/>
          <w:sz w:val="28"/>
          <w:szCs w:val="28"/>
          <w:lang w:eastAsia="ru-RU"/>
        </w:rPr>
        <w:t xml:space="preserve">Одной из основных функций </w:t>
      </w:r>
      <w:r w:rsidR="00206F7C">
        <w:rPr>
          <w:rFonts w:ascii="Times New Roman" w:eastAsia="Times New Roman" w:hAnsi="Times New Roman"/>
          <w:bCs/>
          <w:sz w:val="28"/>
          <w:szCs w:val="28"/>
          <w:lang w:eastAsia="ru-RU"/>
        </w:rPr>
        <w:t>комитета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та</w:t>
      </w:r>
      <w:r w:rsidR="00D00AAB">
        <w:rPr>
          <w:rFonts w:ascii="Times New Roman" w:eastAsia="Times New Roman" w:hAnsi="Times New Roman"/>
          <w:bCs/>
          <w:sz w:val="28"/>
          <w:szCs w:val="28"/>
          <w:lang w:eastAsia="ru-RU"/>
        </w:rPr>
        <w:t>рифам и ценам Курской области (</w:t>
      </w:r>
      <w:r w:rsidR="00206F7C" w:rsidRPr="00206F7C">
        <w:rPr>
          <w:rFonts w:ascii="Times New Roman" w:eastAsia="Times New Roman" w:hAnsi="Times New Roman"/>
          <w:bCs/>
          <w:sz w:val="28"/>
          <w:szCs w:val="28"/>
          <w:lang w:eastAsia="ru-RU"/>
        </w:rPr>
        <w:t>далее - КТЦ Курской области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 наряду с </w:t>
      </w:r>
      <w:r w:rsidRPr="007F7BC4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государственным ценовым (тарифным) регулированием является реализация </w:t>
      </w:r>
      <w:r w:rsidRPr="007F7BC4">
        <w:rPr>
          <w:rFonts w:ascii="Times New Roman" w:hAnsi="Times New Roman"/>
          <w:sz w:val="28"/>
          <w:szCs w:val="28"/>
        </w:rPr>
        <w:t>регионального государственного контроля (надзора) в области регулируемых государством цен (тарифов) на территории Курской области.</w:t>
      </w:r>
    </w:p>
    <w:p w:rsidR="00B93EE3" w:rsidRPr="007F7BC4" w:rsidRDefault="00B93EE3" w:rsidP="00B93EE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F7BC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Основными нормативными правовы</w:t>
      </w:r>
      <w:r w:rsidR="007C13E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</w:t>
      </w:r>
      <w:r w:rsidRPr="007F7BC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акт</w:t>
      </w:r>
      <w:r w:rsidR="007C13E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ами</w:t>
      </w:r>
      <w:r w:rsidRPr="007F7BC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регулирующими осуществление государственного контроля (надзора) являются: </w:t>
      </w:r>
    </w:p>
    <w:p w:rsidR="00B93EE3" w:rsidRPr="007F7BC4" w:rsidRDefault="00B93EE3" w:rsidP="00B93EE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Кодекс РФ об административных правонарушениях;</w:t>
      </w:r>
    </w:p>
    <w:p w:rsidR="00B93EE3" w:rsidRPr="007F7BC4" w:rsidRDefault="00B93EE3" w:rsidP="00B93EE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Федераль</w:t>
      </w:r>
      <w:r w:rsidR="007C13EF">
        <w:rPr>
          <w:rFonts w:ascii="Times New Roman" w:eastAsia="Times New Roman" w:hAnsi="Times New Roman"/>
          <w:bCs/>
          <w:sz w:val="28"/>
          <w:szCs w:val="28"/>
          <w:lang w:eastAsia="ru-RU"/>
        </w:rPr>
        <w:t>ный закон от 31 июля 2020 года № 248-ФЗ «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О государственном контроле (надзоре) и муниципальном контроле (</w:t>
      </w:r>
      <w:r w:rsidR="007C13EF">
        <w:rPr>
          <w:rFonts w:ascii="Times New Roman" w:eastAsia="Times New Roman" w:hAnsi="Times New Roman"/>
          <w:bCs/>
          <w:sz w:val="28"/>
          <w:szCs w:val="28"/>
          <w:lang w:eastAsia="ru-RU"/>
        </w:rPr>
        <w:t>надзоре) в Российской Федерации»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(далее- </w:t>
      </w:r>
      <w:r>
        <w:rPr>
          <w:rFonts w:ascii="Times New Roman" w:hAnsi="Times New Roman"/>
          <w:sz w:val="28"/>
          <w:szCs w:val="28"/>
        </w:rPr>
        <w:t xml:space="preserve">Федеральный закон </w:t>
      </w:r>
      <w:r w:rsidRPr="007F7BC4">
        <w:rPr>
          <w:rFonts w:ascii="Times New Roman" w:hAnsi="Times New Roman"/>
          <w:sz w:val="28"/>
          <w:szCs w:val="28"/>
        </w:rPr>
        <w:t>№ 248-ФЗ</w:t>
      </w:r>
      <w:r>
        <w:rPr>
          <w:rFonts w:ascii="Times New Roman" w:hAnsi="Times New Roman"/>
          <w:sz w:val="28"/>
          <w:szCs w:val="28"/>
        </w:rPr>
        <w:t>)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B93EE3" w:rsidRDefault="00B93EE3" w:rsidP="00B93EE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 Постановление </w:t>
      </w:r>
      <w:r w:rsidR="007C13EF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Правительства РФ от 03.11.2021 № 1915 «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общих требований к организации и осуществлению регионального государственного контроля (надзора) в области государственн</w:t>
      </w:r>
      <w:r w:rsidR="007C13EF">
        <w:rPr>
          <w:rFonts w:ascii="Times New Roman" w:eastAsia="Times New Roman" w:hAnsi="Times New Roman"/>
          <w:bCs/>
          <w:sz w:val="28"/>
          <w:szCs w:val="28"/>
          <w:lang w:eastAsia="ru-RU"/>
        </w:rPr>
        <w:t>ого регулирования цен (тарифов)»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D00AAB" w:rsidRDefault="00D00AAB" w:rsidP="00D00AAB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0AAB">
        <w:rPr>
          <w:rFonts w:ascii="Times New Roman" w:eastAsia="Times New Roman" w:hAnsi="Times New Roman"/>
          <w:sz w:val="28"/>
          <w:szCs w:val="28"/>
          <w:lang w:eastAsia="ru-RU"/>
        </w:rPr>
        <w:t>Постановление Прав</w:t>
      </w:r>
      <w:r w:rsidR="00206F7C">
        <w:rPr>
          <w:rFonts w:ascii="Times New Roman" w:eastAsia="Times New Roman" w:hAnsi="Times New Roman"/>
          <w:sz w:val="28"/>
          <w:szCs w:val="28"/>
          <w:lang w:eastAsia="ru-RU"/>
        </w:rPr>
        <w:t>ительства Курской области от 13.11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06F7C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D00A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06F7C">
        <w:rPr>
          <w:rFonts w:ascii="Times New Roman" w:eastAsia="Times New Roman" w:hAnsi="Times New Roman"/>
          <w:sz w:val="28"/>
          <w:szCs w:val="28"/>
          <w:lang w:eastAsia="ru-RU"/>
        </w:rPr>
        <w:t>№ 820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-пп «</w:t>
      </w:r>
      <w:r w:rsidRPr="00D00AAB">
        <w:rPr>
          <w:rFonts w:ascii="Times New Roman" w:eastAsia="Times New Roman" w:hAnsi="Times New Roman"/>
          <w:sz w:val="28"/>
          <w:szCs w:val="28"/>
          <w:lang w:eastAsia="ru-RU"/>
        </w:rPr>
        <w:t>Об утве</w:t>
      </w:r>
      <w:r w:rsidR="00206F7C">
        <w:rPr>
          <w:rFonts w:ascii="Times New Roman" w:eastAsia="Times New Roman" w:hAnsi="Times New Roman"/>
          <w:sz w:val="28"/>
          <w:szCs w:val="28"/>
          <w:lang w:eastAsia="ru-RU"/>
        </w:rPr>
        <w:t>рждении Положения о комитете</w:t>
      </w:r>
      <w:r w:rsidRPr="00D00AAB">
        <w:rPr>
          <w:rFonts w:ascii="Times New Roman" w:eastAsia="Times New Roman" w:hAnsi="Times New Roman"/>
          <w:sz w:val="28"/>
          <w:szCs w:val="28"/>
          <w:lang w:eastAsia="ru-RU"/>
        </w:rPr>
        <w:t xml:space="preserve"> по тарифам и ценам Курской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B93EE3" w:rsidRPr="007F7BC4" w:rsidRDefault="00B93EE3" w:rsidP="00D00AAB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Постановление Администрации Курской области от 06.12.2021</w:t>
      </w:r>
      <w:r w:rsidR="000444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</w:t>
      </w:r>
      <w:r w:rsidR="007C13E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</w:t>
      </w:r>
      <w:r w:rsidR="000444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C13EF">
        <w:rPr>
          <w:rFonts w:ascii="Times New Roman" w:eastAsia="Times New Roman" w:hAnsi="Times New Roman"/>
          <w:bCs/>
          <w:sz w:val="28"/>
          <w:szCs w:val="28"/>
          <w:lang w:eastAsia="ru-RU"/>
        </w:rPr>
        <w:t>1288-па «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Положения о региональном государственном контроле (надзоре) в области регулируемых государством цен (тарифов)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территории Курской области</w:t>
      </w:r>
      <w:r w:rsidR="007C13EF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B93EE3" w:rsidRPr="007F7BC4" w:rsidRDefault="00B93EE3" w:rsidP="00B93EE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 Постановление Администрации Курской области от 09</w:t>
      </w:r>
      <w:r w:rsidR="007C13EF">
        <w:rPr>
          <w:rFonts w:ascii="Times New Roman" w:eastAsia="Times New Roman" w:hAnsi="Times New Roman"/>
          <w:bCs/>
          <w:sz w:val="28"/>
          <w:szCs w:val="28"/>
          <w:lang w:eastAsia="ru-RU"/>
        </w:rPr>
        <w:t>.12.2021                       № 1317-па «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Перечня индикаторов риска нарушения обязательных требований при осуществлении регионального государственного контроля (надзора) в области регулиру</w:t>
      </w:r>
      <w:r w:rsidR="007C13EF">
        <w:rPr>
          <w:rFonts w:ascii="Times New Roman" w:eastAsia="Times New Roman" w:hAnsi="Times New Roman"/>
          <w:bCs/>
          <w:sz w:val="28"/>
          <w:szCs w:val="28"/>
          <w:lang w:eastAsia="ru-RU"/>
        </w:rPr>
        <w:t>емых государством цен (тарифов)»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B93EE3" w:rsidRPr="007F7BC4" w:rsidRDefault="00B93EE3" w:rsidP="00B93EE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 Постановление Администрации Курской области от 28.12.2021</w:t>
      </w:r>
      <w:r w:rsidR="000444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</w:t>
      </w:r>
      <w:r w:rsidR="007C13E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C13EF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 xml:space="preserve"> № 1492-па «</w:t>
      </w:r>
      <w:r w:rsidRPr="007F7BC4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ключевых показателей и их целевых значений, индикативных показателей для регионального государственного контроля (надзора) в области регулиру</w:t>
      </w:r>
      <w:r w:rsidR="007C13EF">
        <w:rPr>
          <w:rFonts w:ascii="Times New Roman" w:eastAsia="Times New Roman" w:hAnsi="Times New Roman"/>
          <w:bCs/>
          <w:sz w:val="28"/>
          <w:szCs w:val="28"/>
          <w:lang w:eastAsia="ru-RU"/>
        </w:rPr>
        <w:t>емых государством цен (тарифов)»;</w:t>
      </w:r>
    </w:p>
    <w:p w:rsidR="00206F7C" w:rsidRPr="00206F7C" w:rsidRDefault="00206F7C" w:rsidP="00206F7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06F7C">
        <w:rPr>
          <w:rFonts w:ascii="Times New Roman" w:eastAsia="Times New Roman" w:hAnsi="Times New Roman"/>
          <w:bCs/>
          <w:sz w:val="28"/>
          <w:szCs w:val="28"/>
        </w:rPr>
        <w:t xml:space="preserve">Постановлением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 (далее - Постановление Правительства </w:t>
      </w:r>
      <w:r w:rsidRPr="00206F7C">
        <w:rPr>
          <w:rFonts w:ascii="Times New Roman" w:eastAsia="Times New Roman" w:hAnsi="Times New Roman"/>
          <w:bCs/>
          <w:sz w:val="28"/>
          <w:szCs w:val="28"/>
        </w:rPr>
        <w:lastRenderedPageBreak/>
        <w:t>РФ № 336) с 25 марта 2022 года был введен мораторий на проведение контрольных мероприятий.</w:t>
      </w:r>
    </w:p>
    <w:p w:rsidR="00B93EE3" w:rsidRPr="007F7BC4" w:rsidRDefault="00B93EE3" w:rsidP="00B93EE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F7BC4">
        <w:rPr>
          <w:rFonts w:ascii="Times New Roman" w:eastAsia="Times New Roman" w:hAnsi="Times New Roman"/>
          <w:bCs/>
          <w:sz w:val="28"/>
          <w:szCs w:val="28"/>
        </w:rPr>
        <w:t xml:space="preserve">Основной акцент </w:t>
      </w:r>
      <w:r w:rsidRPr="007F7BC4">
        <w:rPr>
          <w:rFonts w:ascii="Times New Roman" w:hAnsi="Times New Roman"/>
          <w:bCs/>
          <w:sz w:val="28"/>
          <w:szCs w:val="28"/>
        </w:rPr>
        <w:t xml:space="preserve">Постановлением Правительства РФ от 10.03.2022                    </w:t>
      </w:r>
      <w:r w:rsidR="0007752D">
        <w:rPr>
          <w:rFonts w:ascii="Times New Roman" w:hAnsi="Times New Roman"/>
          <w:bCs/>
          <w:sz w:val="28"/>
          <w:szCs w:val="28"/>
        </w:rPr>
        <w:t>№</w:t>
      </w:r>
      <w:r w:rsidRPr="007F7BC4">
        <w:rPr>
          <w:rFonts w:ascii="Times New Roman" w:hAnsi="Times New Roman"/>
          <w:bCs/>
          <w:sz w:val="28"/>
          <w:szCs w:val="28"/>
        </w:rPr>
        <w:t xml:space="preserve"> </w:t>
      </w:r>
      <w:r w:rsidR="007C13EF" w:rsidRPr="007F7BC4">
        <w:rPr>
          <w:rFonts w:ascii="Times New Roman" w:hAnsi="Times New Roman"/>
          <w:bCs/>
          <w:sz w:val="28"/>
          <w:szCs w:val="28"/>
        </w:rPr>
        <w:t>336 в</w:t>
      </w:r>
      <w:r w:rsidRPr="007F7BC4">
        <w:rPr>
          <w:rFonts w:ascii="Times New Roman" w:hAnsi="Times New Roman"/>
          <w:bCs/>
          <w:sz w:val="28"/>
          <w:szCs w:val="28"/>
        </w:rPr>
        <w:t xml:space="preserve"> 202</w:t>
      </w:r>
      <w:r w:rsidR="00206F7C">
        <w:rPr>
          <w:rFonts w:ascii="Times New Roman" w:hAnsi="Times New Roman"/>
          <w:bCs/>
          <w:sz w:val="28"/>
          <w:szCs w:val="28"/>
        </w:rPr>
        <w:t>5</w:t>
      </w:r>
      <w:r w:rsidRPr="007F7BC4">
        <w:rPr>
          <w:rFonts w:ascii="Times New Roman" w:hAnsi="Times New Roman"/>
          <w:bCs/>
          <w:sz w:val="28"/>
          <w:szCs w:val="28"/>
        </w:rPr>
        <w:t xml:space="preserve"> году делается на проведение п</w:t>
      </w:r>
      <w:r w:rsidRPr="007F7BC4">
        <w:rPr>
          <w:rFonts w:ascii="Times New Roman" w:eastAsia="Times New Roman" w:hAnsi="Times New Roman"/>
          <w:bCs/>
          <w:sz w:val="28"/>
          <w:szCs w:val="28"/>
        </w:rPr>
        <w:t>рофилактических мероприятий, к которым отнесены:</w:t>
      </w:r>
    </w:p>
    <w:p w:rsidR="00B93EE3" w:rsidRPr="007F7BC4" w:rsidRDefault="00B93EE3" w:rsidP="00B93EE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>а) информирование;</w:t>
      </w:r>
    </w:p>
    <w:p w:rsidR="00B93EE3" w:rsidRPr="007F7BC4" w:rsidRDefault="00B93EE3" w:rsidP="00B93EE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>б) обобщение правоприменительной практики;</w:t>
      </w:r>
    </w:p>
    <w:p w:rsidR="00B93EE3" w:rsidRPr="007F7BC4" w:rsidRDefault="00B93EE3" w:rsidP="00B93EE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>в) объявление предостережения;</w:t>
      </w:r>
    </w:p>
    <w:p w:rsidR="00B93EE3" w:rsidRPr="007F7BC4" w:rsidRDefault="00B93EE3" w:rsidP="00B93EE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>г) консультирование;</w:t>
      </w:r>
    </w:p>
    <w:p w:rsidR="00B93EE3" w:rsidRDefault="00B93EE3" w:rsidP="00B93EE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>д) профилактический визит.</w:t>
      </w:r>
    </w:p>
    <w:p w:rsidR="007C13EF" w:rsidRPr="007F7BC4" w:rsidRDefault="007C13EF" w:rsidP="00B93EE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93EE3" w:rsidRDefault="009B707A" w:rsidP="00B93EE3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Информирование</w:t>
      </w:r>
    </w:p>
    <w:p w:rsidR="009B707A" w:rsidRDefault="009B707A" w:rsidP="00B93EE3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9B707A" w:rsidRPr="009B707A" w:rsidRDefault="009B707A" w:rsidP="009B707A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B707A">
        <w:rPr>
          <w:rFonts w:ascii="Times New Roman" w:hAnsi="Times New Roman"/>
          <w:sz w:val="28"/>
          <w:szCs w:val="28"/>
        </w:rPr>
        <w:t>Информирование по вопросам соблюдения обязательных требований осуществляется в порядке, установленном статьей 46 Федерального закона     № 248-ФЗ.</w:t>
      </w:r>
    </w:p>
    <w:p w:rsidR="009B707A" w:rsidRPr="009B707A" w:rsidRDefault="009B707A" w:rsidP="009B707A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B707A">
        <w:rPr>
          <w:rFonts w:ascii="Times New Roman" w:hAnsi="Times New Roman"/>
          <w:sz w:val="28"/>
          <w:szCs w:val="28"/>
        </w:rPr>
        <w:t xml:space="preserve">Информация размещается на сайте КТЦ: </w:t>
      </w:r>
    </w:p>
    <w:p w:rsidR="009B707A" w:rsidRPr="009B707A" w:rsidRDefault="009B707A" w:rsidP="009B707A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B707A">
        <w:rPr>
          <w:rFonts w:ascii="Times New Roman" w:hAnsi="Times New Roman"/>
          <w:sz w:val="28"/>
          <w:szCs w:val="28"/>
        </w:rPr>
        <w:t>1) тексты нормативных правовых актов, регулирующие осуществление контроля, тексты актов, содержащих обязательные требования, информация об изменениях в них;</w:t>
      </w:r>
    </w:p>
    <w:p w:rsidR="009B707A" w:rsidRPr="009B707A" w:rsidRDefault="009B707A" w:rsidP="009B707A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B707A">
        <w:rPr>
          <w:rFonts w:ascii="Times New Roman" w:eastAsia="Times New Roman" w:hAnsi="Times New Roman"/>
          <w:sz w:val="28"/>
          <w:szCs w:val="28"/>
          <w:lang w:eastAsia="ru-RU"/>
        </w:rPr>
        <w:t>2) утвержденные проверочные листы,</w:t>
      </w:r>
      <w:r w:rsidRPr="009B707A">
        <w:rPr>
          <w:rFonts w:ascii="Times New Roman" w:hAnsi="Times New Roman"/>
          <w:sz w:val="28"/>
          <w:szCs w:val="28"/>
        </w:rPr>
        <w:t xml:space="preserve"> руководства по соблюдению обязательных требований; </w:t>
      </w:r>
    </w:p>
    <w:p w:rsidR="009B707A" w:rsidRPr="009B707A" w:rsidRDefault="009B707A" w:rsidP="009B707A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B707A">
        <w:rPr>
          <w:rFonts w:ascii="Times New Roman" w:hAnsi="Times New Roman"/>
          <w:sz w:val="28"/>
          <w:szCs w:val="28"/>
        </w:rPr>
        <w:t>3) перечень индикаторов риска нарушения обязательных требований;</w:t>
      </w:r>
    </w:p>
    <w:p w:rsidR="009B707A" w:rsidRPr="009B707A" w:rsidRDefault="009B707A" w:rsidP="009B707A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B707A">
        <w:rPr>
          <w:rFonts w:ascii="Times New Roman" w:hAnsi="Times New Roman"/>
          <w:sz w:val="28"/>
          <w:szCs w:val="28"/>
        </w:rPr>
        <w:t xml:space="preserve">4) перечень объектов контроля; </w:t>
      </w:r>
    </w:p>
    <w:p w:rsidR="009B707A" w:rsidRPr="009B707A" w:rsidRDefault="009B707A" w:rsidP="009B707A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B707A">
        <w:rPr>
          <w:rFonts w:ascii="Times New Roman" w:hAnsi="Times New Roman"/>
          <w:sz w:val="28"/>
          <w:szCs w:val="28"/>
        </w:rPr>
        <w:t xml:space="preserve">5) программа профилактики рисков причинения вреда; </w:t>
      </w:r>
    </w:p>
    <w:p w:rsidR="009B707A" w:rsidRPr="009B707A" w:rsidRDefault="009B707A" w:rsidP="009B707A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B707A">
        <w:rPr>
          <w:rFonts w:ascii="Times New Roman" w:hAnsi="Times New Roman"/>
          <w:sz w:val="28"/>
          <w:szCs w:val="28"/>
        </w:rPr>
        <w:t>6) сведения о порядке досудебного обжалования решений КТЦ Курской области, действий (бездействия) его должностных лиц.</w:t>
      </w:r>
    </w:p>
    <w:p w:rsidR="009B707A" w:rsidRPr="009B707A" w:rsidRDefault="009B707A" w:rsidP="009B707A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B707A">
        <w:rPr>
          <w:rFonts w:ascii="Times New Roman" w:hAnsi="Times New Roman"/>
          <w:sz w:val="28"/>
          <w:szCs w:val="28"/>
        </w:rPr>
        <w:t>Иная информация в соответствии с Федеральным законом № 248-ФЗ.</w:t>
      </w:r>
    </w:p>
    <w:p w:rsidR="009B707A" w:rsidRPr="009B707A" w:rsidRDefault="009B707A" w:rsidP="009B707A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9B707A" w:rsidRPr="009B707A" w:rsidRDefault="009B707A" w:rsidP="009B707A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9B707A">
        <w:rPr>
          <w:rFonts w:ascii="Times New Roman" w:hAnsi="Times New Roman"/>
          <w:sz w:val="28"/>
          <w:szCs w:val="28"/>
          <w:u w:val="single"/>
        </w:rPr>
        <w:t>Обобщение правоприменительной практики</w:t>
      </w:r>
    </w:p>
    <w:p w:rsidR="009B707A" w:rsidRPr="009B707A" w:rsidRDefault="009B707A" w:rsidP="009B707A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9B707A" w:rsidRPr="009B707A" w:rsidRDefault="009B707A" w:rsidP="009B707A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B707A">
        <w:rPr>
          <w:rFonts w:ascii="Times New Roman" w:hAnsi="Times New Roman"/>
          <w:sz w:val="28"/>
          <w:szCs w:val="28"/>
        </w:rPr>
        <w:t xml:space="preserve">Доклад, содержащий результаты обобщения правоприменительной практики, готовится не позднее 1 марта года, следующего за отчетным годом, утверждается приказом КТЦ Курской области до 12 марта и размещается на официальном сайте КТЦ Курской области в сети «Интернет» не позднее 3 дней со дня его утверждения. Доклад, содержащий результаты обобщения правоприменительной практики, подготавливается один раз в год. </w:t>
      </w:r>
    </w:p>
    <w:p w:rsidR="009B707A" w:rsidRPr="009B707A" w:rsidRDefault="009B707A" w:rsidP="009B707A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9B707A" w:rsidRPr="009B707A" w:rsidRDefault="009B707A" w:rsidP="009B707A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9B707A">
        <w:rPr>
          <w:rFonts w:ascii="Times New Roman" w:hAnsi="Times New Roman"/>
          <w:sz w:val="28"/>
          <w:szCs w:val="28"/>
          <w:u w:val="single"/>
        </w:rPr>
        <w:t>Объявление предостережения (ст. 60,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9B707A">
        <w:rPr>
          <w:rFonts w:ascii="Times New Roman" w:hAnsi="Times New Roman"/>
          <w:sz w:val="28"/>
          <w:szCs w:val="28"/>
          <w:u w:val="single"/>
        </w:rPr>
        <w:t>74 ФЗ №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9B707A">
        <w:rPr>
          <w:rFonts w:ascii="Times New Roman" w:hAnsi="Times New Roman"/>
          <w:sz w:val="28"/>
          <w:szCs w:val="28"/>
          <w:u w:val="single"/>
        </w:rPr>
        <w:t>248-ФЗ)</w:t>
      </w:r>
    </w:p>
    <w:p w:rsidR="009B707A" w:rsidRPr="009B707A" w:rsidRDefault="009B707A" w:rsidP="009B707A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9B707A" w:rsidRPr="009B707A" w:rsidRDefault="009B707A" w:rsidP="009B707A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B707A">
        <w:rPr>
          <w:rFonts w:ascii="Times New Roman" w:hAnsi="Times New Roman"/>
          <w:sz w:val="28"/>
          <w:szCs w:val="28"/>
        </w:rPr>
        <w:t xml:space="preserve">В случае наличия у КТЦ Курской области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</w:t>
      </w:r>
      <w:r w:rsidRPr="009B707A">
        <w:rPr>
          <w:rFonts w:ascii="Times New Roman" w:hAnsi="Times New Roman"/>
          <w:sz w:val="28"/>
          <w:szCs w:val="28"/>
        </w:rPr>
        <w:lastRenderedPageBreak/>
        <w:t>вреда (ущерба) охраняемым законом ценностям, КТЦ Курской области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9B707A" w:rsidRPr="009B707A" w:rsidRDefault="009B707A" w:rsidP="009B707A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9B707A" w:rsidRPr="009B707A" w:rsidRDefault="009B707A" w:rsidP="009B707A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9B707A">
        <w:rPr>
          <w:rFonts w:ascii="Times New Roman" w:hAnsi="Times New Roman"/>
          <w:sz w:val="28"/>
          <w:szCs w:val="28"/>
          <w:u w:val="single"/>
        </w:rPr>
        <w:t>Консультирование</w:t>
      </w:r>
    </w:p>
    <w:p w:rsidR="009B707A" w:rsidRPr="009B707A" w:rsidRDefault="009B707A" w:rsidP="009B707A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9B707A" w:rsidRPr="009B707A" w:rsidRDefault="009B707A" w:rsidP="009B707A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B707A">
        <w:rPr>
          <w:rFonts w:ascii="Times New Roman" w:hAnsi="Times New Roman"/>
          <w:sz w:val="28"/>
          <w:szCs w:val="28"/>
        </w:rPr>
        <w:t xml:space="preserve">Должностные лица КТЦ Курской области проводят консультирование по обращениям контролируемых лиц и их представителей по телефону, посредством видео-конференц-связи или на личном приеме у должностного лица КТЦ Курской области, в ходе осуществления профилактического или контрольного (надзорного) мероприятия. </w:t>
      </w:r>
    </w:p>
    <w:p w:rsidR="009B707A" w:rsidRPr="009B707A" w:rsidRDefault="009B707A" w:rsidP="009B707A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B707A">
        <w:rPr>
          <w:rFonts w:ascii="Times New Roman" w:hAnsi="Times New Roman"/>
          <w:sz w:val="28"/>
          <w:szCs w:val="28"/>
        </w:rPr>
        <w:t xml:space="preserve">Должностные лица КТЦ Курской области осуществляют консультирование, в том числе письменное, по следующим вопросам: </w:t>
      </w:r>
    </w:p>
    <w:p w:rsidR="009B707A" w:rsidRPr="009B707A" w:rsidRDefault="009B707A" w:rsidP="009B707A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B707A">
        <w:rPr>
          <w:rFonts w:ascii="Times New Roman" w:hAnsi="Times New Roman"/>
          <w:sz w:val="28"/>
          <w:szCs w:val="28"/>
        </w:rPr>
        <w:t xml:space="preserve">а) применение обязательных требований, содержание и последствия их изменения; </w:t>
      </w:r>
    </w:p>
    <w:p w:rsidR="009B707A" w:rsidRPr="009B707A" w:rsidRDefault="009B707A" w:rsidP="009B707A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B707A">
        <w:rPr>
          <w:rFonts w:ascii="Times New Roman" w:hAnsi="Times New Roman"/>
          <w:sz w:val="28"/>
          <w:szCs w:val="28"/>
        </w:rPr>
        <w:t xml:space="preserve">б) 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 </w:t>
      </w:r>
    </w:p>
    <w:p w:rsidR="009B707A" w:rsidRPr="009B707A" w:rsidRDefault="009B707A" w:rsidP="009B707A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B707A">
        <w:rPr>
          <w:rFonts w:ascii="Times New Roman" w:hAnsi="Times New Roman"/>
          <w:sz w:val="28"/>
          <w:szCs w:val="28"/>
        </w:rPr>
        <w:t xml:space="preserve">в) особенности осуществления регионального государственного контроля (надзора). </w:t>
      </w:r>
    </w:p>
    <w:p w:rsidR="009B707A" w:rsidRPr="009B707A" w:rsidRDefault="009B707A" w:rsidP="009B707A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B707A">
        <w:rPr>
          <w:rFonts w:ascii="Times New Roman" w:hAnsi="Times New Roman"/>
          <w:sz w:val="28"/>
          <w:szCs w:val="28"/>
        </w:rPr>
        <w:t>Контролируемое лицо вправе направить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Федерации».</w:t>
      </w:r>
    </w:p>
    <w:p w:rsidR="001A1226" w:rsidRPr="007F7BC4" w:rsidRDefault="001A1226" w:rsidP="00B93EE3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93EE3" w:rsidRDefault="00B93EE3" w:rsidP="00B93EE3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7F7BC4">
        <w:rPr>
          <w:rFonts w:ascii="Times New Roman" w:hAnsi="Times New Roman"/>
          <w:sz w:val="28"/>
          <w:szCs w:val="28"/>
          <w:u w:val="single"/>
        </w:rPr>
        <w:t>Профилактический визит.</w:t>
      </w:r>
    </w:p>
    <w:p w:rsidR="001A1226" w:rsidRPr="007F7BC4" w:rsidRDefault="001A1226" w:rsidP="00B93EE3">
      <w:pPr>
        <w:spacing w:line="240" w:lineRule="auto"/>
        <w:ind w:firstLine="54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93EE3" w:rsidRPr="007C13EF" w:rsidRDefault="00B93EE3" w:rsidP="00B93EE3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 xml:space="preserve">Профилактический визит проводится в порядке, установленном </w:t>
      </w:r>
      <w:hyperlink r:id="rId8" w:history="1">
        <w:r w:rsidRPr="007C13EF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статьей 52</w:t>
        </w:r>
      </w:hyperlink>
      <w:r w:rsidRPr="007C13EF">
        <w:rPr>
          <w:rFonts w:ascii="Times New Roman" w:hAnsi="Times New Roman"/>
          <w:sz w:val="28"/>
          <w:szCs w:val="28"/>
        </w:rPr>
        <w:t xml:space="preserve"> Федерального закона о контроле (надзоре). </w:t>
      </w:r>
    </w:p>
    <w:p w:rsidR="00B93EE3" w:rsidRPr="007F7BC4" w:rsidRDefault="00B93EE3" w:rsidP="00B93EE3">
      <w:pPr>
        <w:spacing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F7BC4">
        <w:rPr>
          <w:rFonts w:ascii="Times New Roman" w:hAnsi="Times New Roman"/>
          <w:sz w:val="28"/>
          <w:szCs w:val="28"/>
        </w:rPr>
        <w:t xml:space="preserve">Обязательные профилактические визиты проводятся в отношении контролируемых лиц, приступающих к осуществлению регулируемых видов деятельности в сфере государственного регулирования цен (тарифов), в течение одного года с момента начала такой деятельности. </w:t>
      </w:r>
    </w:p>
    <w:p w:rsidR="00612259" w:rsidRPr="00651919" w:rsidRDefault="00612259" w:rsidP="00612259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1919">
        <w:rPr>
          <w:rFonts w:ascii="Times New Roman" w:eastAsia="Times New Roman" w:hAnsi="Times New Roman"/>
          <w:sz w:val="28"/>
          <w:szCs w:val="28"/>
          <w:lang w:eastAsia="ru-RU"/>
        </w:rPr>
        <w:t>Предметом регионального государственного контроля (надзора) является  соблюдение субъектами естественных монополий обязательных требований, установленных Федеральным</w:t>
      </w:r>
      <w:r w:rsidRPr="007C13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9" w:history="1">
        <w:r w:rsidRPr="007C13EF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651919">
        <w:rPr>
          <w:rFonts w:ascii="Times New Roman" w:eastAsia="Times New Roman" w:hAnsi="Times New Roman"/>
          <w:sz w:val="28"/>
          <w:szCs w:val="28"/>
          <w:lang w:eastAsia="ru-RU"/>
        </w:rPr>
        <w:t xml:space="preserve"> от 17 августа 1995 года </w:t>
      </w:r>
      <w:r w:rsidR="0090598E" w:rsidRPr="00651919">
        <w:rPr>
          <w:rFonts w:ascii="Times New Roman" w:eastAsia="Times New Roman" w:hAnsi="Times New Roman"/>
          <w:sz w:val="28"/>
          <w:szCs w:val="28"/>
          <w:lang w:eastAsia="ru-RU"/>
        </w:rPr>
        <w:t xml:space="preserve">№ 147-ФЗ </w:t>
      </w:r>
      <w:r w:rsidR="007C13E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90598E" w:rsidRPr="00651919">
        <w:rPr>
          <w:rFonts w:ascii="Times New Roman" w:eastAsia="Times New Roman" w:hAnsi="Times New Roman"/>
          <w:sz w:val="28"/>
          <w:szCs w:val="28"/>
          <w:lang w:eastAsia="ru-RU"/>
        </w:rPr>
        <w:t>«О естественных монополиях»</w:t>
      </w:r>
      <w:r w:rsidRPr="00651919">
        <w:rPr>
          <w:rFonts w:ascii="Times New Roman" w:eastAsia="Times New Roman" w:hAnsi="Times New Roman"/>
          <w:sz w:val="28"/>
          <w:szCs w:val="28"/>
          <w:lang w:eastAsia="ru-RU"/>
        </w:rPr>
        <w:t xml:space="preserve">, другими федеральными законами и иными нормативными правовыми актами Российской Федерации в сфере регулирования естественных монополий, требований к установлению и (или) применению цен (тарифов), регулируемых на уровне органов исполнительной власти Курской области, в том числе в части определения достоверности, экономической обоснованности расходов и иных показателей, учитываемых при государственном регулировании цен (тарифов), экономической обоснованности фактического расходования средств при осуществлении </w:t>
      </w:r>
      <w:r w:rsidRPr="0065191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регулируемых видов деятельности, использования инвестиционных ресурсов, учтенных при государственном регулировании цен (тарифов), раздельного учета доходов и расходов при осуществлении регулируемых видов деятельности, правильности применения государственных регулируемых цен (тарифов) в сферах естественных монополий, а также к соблюдению стандартов раскрытия информации субъектами естественных монополий.</w:t>
      </w:r>
    </w:p>
    <w:p w:rsidR="00612259" w:rsidRPr="00651919" w:rsidRDefault="00612259" w:rsidP="0090598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51919">
        <w:rPr>
          <w:rFonts w:ascii="Times New Roman" w:hAnsi="Times New Roman"/>
          <w:sz w:val="28"/>
          <w:szCs w:val="28"/>
        </w:rPr>
        <w:t>В рамках предмета регионального государственного контроля (надзора) в сферах естественных монополий осуществляется оценка соблюдения обязательных требований к установлению и (или) применению цен (тариф</w:t>
      </w:r>
      <w:r w:rsidR="0090598E" w:rsidRPr="00651919">
        <w:rPr>
          <w:rFonts w:ascii="Times New Roman" w:hAnsi="Times New Roman"/>
          <w:sz w:val="28"/>
          <w:szCs w:val="28"/>
        </w:rPr>
        <w:t>ов), предусмотренных подпунктом</w:t>
      </w:r>
      <w:r w:rsidRPr="00651919">
        <w:rPr>
          <w:rFonts w:ascii="Times New Roman" w:hAnsi="Times New Roman"/>
          <w:sz w:val="28"/>
          <w:szCs w:val="28"/>
        </w:rPr>
        <w:t xml:space="preserve"> </w:t>
      </w:r>
      <w:r w:rsidR="0090598E" w:rsidRPr="00651919">
        <w:rPr>
          <w:rFonts w:ascii="Times New Roman" w:hAnsi="Times New Roman"/>
          <w:sz w:val="28"/>
          <w:szCs w:val="28"/>
        </w:rPr>
        <w:t>«а»</w:t>
      </w:r>
      <w:r w:rsidRPr="00651919">
        <w:rPr>
          <w:rFonts w:ascii="Times New Roman" w:hAnsi="Times New Roman"/>
          <w:sz w:val="28"/>
          <w:szCs w:val="28"/>
        </w:rPr>
        <w:t xml:space="preserve"> пункта 3</w:t>
      </w:r>
      <w:r w:rsidRPr="006519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Положения о региональном государственном контроле (надзоре) в области регулируемых государством цен (тарифов) на территории Курской области</w:t>
      </w:r>
      <w:r w:rsidR="00272596" w:rsidRPr="00651919">
        <w:rPr>
          <w:rFonts w:ascii="Times New Roman" w:eastAsia="Times New Roman" w:hAnsi="Times New Roman"/>
          <w:bCs/>
          <w:sz w:val="28"/>
          <w:szCs w:val="28"/>
          <w:lang w:eastAsia="ru-RU"/>
        </w:rPr>
        <w:t>, утвержденного п</w:t>
      </w:r>
      <w:r w:rsidRPr="00651919">
        <w:rPr>
          <w:rFonts w:ascii="Times New Roman" w:eastAsia="Times New Roman" w:hAnsi="Times New Roman"/>
          <w:bCs/>
          <w:sz w:val="28"/>
          <w:szCs w:val="28"/>
          <w:lang w:eastAsia="ru-RU"/>
        </w:rPr>
        <w:t>остановление</w:t>
      </w:r>
      <w:r w:rsidR="00272596" w:rsidRPr="00651919">
        <w:rPr>
          <w:rFonts w:ascii="Times New Roman" w:eastAsia="Times New Roman" w:hAnsi="Times New Roman"/>
          <w:bCs/>
          <w:sz w:val="28"/>
          <w:szCs w:val="28"/>
          <w:lang w:eastAsia="ru-RU"/>
        </w:rPr>
        <w:t>м</w:t>
      </w:r>
      <w:r w:rsidRPr="006519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Администрации Курской</w:t>
      </w:r>
      <w:r w:rsidR="0090598E" w:rsidRPr="006519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области от 06.12.2021 № </w:t>
      </w:r>
      <w:r w:rsidR="00272596" w:rsidRPr="00651919">
        <w:rPr>
          <w:rFonts w:ascii="Times New Roman" w:eastAsia="Times New Roman" w:hAnsi="Times New Roman"/>
          <w:bCs/>
          <w:sz w:val="28"/>
          <w:szCs w:val="28"/>
          <w:lang w:eastAsia="ru-RU"/>
        </w:rPr>
        <w:t>1288-па:</w:t>
      </w:r>
    </w:p>
    <w:p w:rsidR="0090598E" w:rsidRPr="00651919" w:rsidRDefault="0090598E" w:rsidP="009059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651919">
        <w:rPr>
          <w:rFonts w:ascii="Times New Roman" w:eastAsiaTheme="minorHAnsi" w:hAnsi="Times New Roman"/>
          <w:bCs/>
          <w:sz w:val="28"/>
          <w:szCs w:val="28"/>
        </w:rPr>
        <w:t xml:space="preserve">а) соблюдение субъектами естественных монополий обязательных требований, установленных Федеральным </w:t>
      </w:r>
      <w:hyperlink r:id="rId10" w:history="1">
        <w:r w:rsidRPr="00651919">
          <w:rPr>
            <w:rFonts w:ascii="Times New Roman" w:eastAsiaTheme="minorHAnsi" w:hAnsi="Times New Roman"/>
            <w:bCs/>
            <w:sz w:val="28"/>
            <w:szCs w:val="28"/>
          </w:rPr>
          <w:t>законом</w:t>
        </w:r>
      </w:hyperlink>
      <w:r w:rsidRPr="00651919">
        <w:rPr>
          <w:rFonts w:ascii="Times New Roman" w:eastAsiaTheme="minorHAnsi" w:hAnsi="Times New Roman"/>
          <w:bCs/>
          <w:sz w:val="28"/>
          <w:szCs w:val="28"/>
        </w:rPr>
        <w:t xml:space="preserve"> от 17 августа 1995 года </w:t>
      </w:r>
      <w:r w:rsidRPr="00651919">
        <w:rPr>
          <w:rFonts w:ascii="Times New Roman" w:eastAsiaTheme="minorHAnsi" w:hAnsi="Times New Roman"/>
          <w:bCs/>
          <w:sz w:val="28"/>
          <w:szCs w:val="28"/>
        </w:rPr>
        <w:br/>
        <w:t>№ 147-ФЗ «О естественных монополиях», другими федеральными законами и иными нормативными правовыми актами Российской Федерации в сфере регулирования естественных монополий, требований к установлению и (или) применению цен (тарифов), регулируемых на уровне органов исполнительной власти Курской области, в том числе в части определения достоверности, экономической обоснованности расходов и иных показателей, учитываемых при государственном регулировании цен (тарифов), экономической обоснованности фактического расходования средств при осуществлении регулируемых видов деятельности, использования инвестиционных ресурсов, учтенных при государственном регулировании цен (тарифов), раздельного учета доходов и расходов при осуществлении регулируемых видов деятельности, правильности применения государственных регулируемых цен (тарифов) в сферах естественных монополий, а также к соблюдению стандартов раскрытия информации субъектами естественных монополий;</w:t>
      </w:r>
    </w:p>
    <w:p w:rsidR="0090598E" w:rsidRPr="00651919" w:rsidRDefault="0090598E" w:rsidP="009059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651919">
        <w:rPr>
          <w:rFonts w:ascii="Times New Roman" w:eastAsiaTheme="minorHAnsi" w:hAnsi="Times New Roman"/>
          <w:bCs/>
          <w:sz w:val="28"/>
          <w:szCs w:val="28"/>
        </w:rPr>
        <w:t>в рамках предмета регионального государственного контроля (надзора) в сферах естественных монополий осуществляется оценка:</w:t>
      </w:r>
    </w:p>
    <w:p w:rsidR="0090598E" w:rsidRPr="00651919" w:rsidRDefault="0090598E" w:rsidP="009059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651919">
        <w:rPr>
          <w:rFonts w:ascii="Times New Roman" w:eastAsiaTheme="minorHAnsi" w:hAnsi="Times New Roman"/>
          <w:bCs/>
          <w:sz w:val="28"/>
          <w:szCs w:val="28"/>
        </w:rPr>
        <w:t>соблюдения юридическими лицами и индивидуальными предпринимателями обязательных требований, установленных в соответствии с законодательством Российской Федерации, к установлению и (или) применению цен (тарифов) на продукцию, товары и услуги, предусмотренные перечнем продукции производственно-технического назначения, товаров народного потребления и услуг, на которые государственное регулирование цен (тарифов) на внутреннем рынке Российской Федерации осуществляют органы исполнительной власти Курской области;</w:t>
      </w:r>
    </w:p>
    <w:p w:rsidR="00BE2639" w:rsidRDefault="0090598E" w:rsidP="00BE26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651919">
        <w:rPr>
          <w:rFonts w:ascii="Times New Roman" w:eastAsiaTheme="minorHAnsi" w:hAnsi="Times New Roman"/>
          <w:bCs/>
          <w:sz w:val="28"/>
          <w:szCs w:val="28"/>
        </w:rPr>
        <w:t xml:space="preserve">соблюдения юридическими лицами и индивидуальными предпринимателями обязательных требований, установленных в соответствии с законодательством Российской Федерации, к установлению и (или) применению цен (тарифов) на услуги, предусмотренные перечнем услуг транспортных, снабженческо-сбытовых и торговых организаций, на которые </w:t>
      </w:r>
      <w:r w:rsidRPr="00651919">
        <w:rPr>
          <w:rFonts w:ascii="Times New Roman" w:eastAsiaTheme="minorHAnsi" w:hAnsi="Times New Roman"/>
          <w:bCs/>
          <w:sz w:val="28"/>
          <w:szCs w:val="28"/>
        </w:rPr>
        <w:lastRenderedPageBreak/>
        <w:t>органам исполнительной власти Курской области предоставляется право вводить государственное регулирование тарифов и надбавок</w:t>
      </w:r>
      <w:r w:rsidR="00BE2639">
        <w:rPr>
          <w:rFonts w:ascii="Times New Roman" w:eastAsiaTheme="minorHAnsi" w:hAnsi="Times New Roman"/>
          <w:bCs/>
          <w:sz w:val="28"/>
          <w:szCs w:val="28"/>
        </w:rPr>
        <w:t>.</w:t>
      </w:r>
    </w:p>
    <w:p w:rsidR="007C13EF" w:rsidRDefault="007C13EF" w:rsidP="00BE26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:rsidR="001C0677" w:rsidRDefault="001C0677" w:rsidP="0090598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0598E" w:rsidRPr="00A8179E" w:rsidRDefault="00BE2639" w:rsidP="0090598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8179E">
        <w:rPr>
          <w:rFonts w:ascii="Times New Roman" w:hAnsi="Times New Roman"/>
          <w:b/>
          <w:sz w:val="28"/>
          <w:szCs w:val="28"/>
          <w:u w:val="single"/>
        </w:rPr>
        <w:t>Контрольные и п</w:t>
      </w:r>
      <w:r w:rsidR="0090598E" w:rsidRPr="00A8179E">
        <w:rPr>
          <w:rFonts w:ascii="Times New Roman" w:hAnsi="Times New Roman"/>
          <w:b/>
          <w:sz w:val="28"/>
          <w:szCs w:val="28"/>
          <w:u w:val="single"/>
        </w:rPr>
        <w:t>рофилактические мероприятия за 202</w:t>
      </w:r>
      <w:r w:rsidR="009B707A">
        <w:rPr>
          <w:rFonts w:ascii="Times New Roman" w:hAnsi="Times New Roman"/>
          <w:b/>
          <w:sz w:val="28"/>
          <w:szCs w:val="28"/>
          <w:u w:val="single"/>
        </w:rPr>
        <w:t>5</w:t>
      </w:r>
      <w:r w:rsidR="0090598E" w:rsidRPr="00A8179E">
        <w:rPr>
          <w:rFonts w:ascii="Times New Roman" w:hAnsi="Times New Roman"/>
          <w:b/>
          <w:sz w:val="28"/>
          <w:szCs w:val="28"/>
          <w:u w:val="single"/>
        </w:rPr>
        <w:t xml:space="preserve"> год.</w:t>
      </w:r>
    </w:p>
    <w:p w:rsidR="0090598E" w:rsidRPr="00651919" w:rsidRDefault="0090598E" w:rsidP="0090598E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"/>
        <w:gridCol w:w="6654"/>
        <w:gridCol w:w="2085"/>
      </w:tblGrid>
      <w:tr w:rsidR="00651919" w:rsidRPr="00651919" w:rsidTr="007A22D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E" w:rsidRPr="00651919" w:rsidRDefault="0090598E" w:rsidP="00252F2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9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E" w:rsidRPr="00651919" w:rsidRDefault="0090598E" w:rsidP="00252F2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919">
              <w:rPr>
                <w:rFonts w:ascii="Times New Roman" w:hAnsi="Times New Roman"/>
                <w:sz w:val="28"/>
                <w:szCs w:val="28"/>
              </w:rPr>
              <w:t>Количество проведенных КНМ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E" w:rsidRPr="00651919" w:rsidRDefault="00E12B19" w:rsidP="00252F2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919" w:rsidRPr="00651919" w:rsidTr="007A22D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E" w:rsidRPr="00651919" w:rsidRDefault="0090598E" w:rsidP="00252F2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E" w:rsidRPr="00651919" w:rsidRDefault="0090598E" w:rsidP="00252F2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919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E" w:rsidRPr="00651919" w:rsidRDefault="0090598E" w:rsidP="00252F2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919" w:rsidRPr="00651919" w:rsidTr="007A22D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E" w:rsidRPr="00651919" w:rsidRDefault="0090598E" w:rsidP="00252F2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E" w:rsidRPr="00651919" w:rsidRDefault="0090598E" w:rsidP="00252F2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919">
              <w:rPr>
                <w:rFonts w:ascii="Times New Roman" w:hAnsi="Times New Roman"/>
                <w:sz w:val="28"/>
                <w:szCs w:val="28"/>
              </w:rPr>
              <w:t>Проведено плановых КНМ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E" w:rsidRPr="00651919" w:rsidRDefault="0090598E" w:rsidP="00252F2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191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919" w:rsidRPr="00651919" w:rsidTr="007A22D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E" w:rsidRPr="00651919" w:rsidRDefault="0090598E" w:rsidP="00252F2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E" w:rsidRPr="00651919" w:rsidRDefault="0090598E" w:rsidP="00252F2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919">
              <w:rPr>
                <w:rFonts w:ascii="Times New Roman" w:hAnsi="Times New Roman"/>
                <w:sz w:val="28"/>
                <w:szCs w:val="28"/>
              </w:rPr>
              <w:t>Проведено внеплановых КНМ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E" w:rsidRPr="00651919" w:rsidRDefault="00E12B19" w:rsidP="00252F2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919" w:rsidRPr="00651919" w:rsidTr="007A22D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E" w:rsidRPr="00651919" w:rsidRDefault="0090598E" w:rsidP="00252F2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9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E" w:rsidRPr="00651919" w:rsidRDefault="0090598E" w:rsidP="00252F2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919">
              <w:rPr>
                <w:rFonts w:ascii="Times New Roman" w:hAnsi="Times New Roman"/>
                <w:sz w:val="28"/>
                <w:szCs w:val="28"/>
              </w:rPr>
              <w:t>Количество КНМ по которым выявлены нарушения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E" w:rsidRPr="00651919" w:rsidRDefault="00E12B19" w:rsidP="00252F2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919" w:rsidRPr="00651919" w:rsidTr="007A22D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E" w:rsidRPr="00651919" w:rsidRDefault="0090598E" w:rsidP="00252F2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E" w:rsidRPr="00651919" w:rsidRDefault="0090598E" w:rsidP="00252F2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919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E" w:rsidRPr="00651919" w:rsidRDefault="0090598E" w:rsidP="00252F2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919" w:rsidRPr="00651919" w:rsidTr="007A22D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E" w:rsidRPr="00651919" w:rsidRDefault="0090598E" w:rsidP="00252F2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E" w:rsidRPr="00651919" w:rsidRDefault="0090598E" w:rsidP="00252F2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919">
              <w:rPr>
                <w:rFonts w:ascii="Times New Roman" w:hAnsi="Times New Roman"/>
                <w:sz w:val="28"/>
                <w:szCs w:val="28"/>
              </w:rPr>
              <w:t>По плановым КНМ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E" w:rsidRPr="00651919" w:rsidRDefault="0090598E" w:rsidP="00252F2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191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919" w:rsidRPr="00651919" w:rsidTr="007A22D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E" w:rsidRPr="00651919" w:rsidRDefault="0090598E" w:rsidP="00252F2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E" w:rsidRPr="00651919" w:rsidRDefault="0090598E" w:rsidP="00252F2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919">
              <w:rPr>
                <w:rFonts w:ascii="Times New Roman" w:hAnsi="Times New Roman"/>
                <w:sz w:val="28"/>
                <w:szCs w:val="28"/>
              </w:rPr>
              <w:t>По внеплановым КНМ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E" w:rsidRPr="00651919" w:rsidRDefault="00E12B19" w:rsidP="00252F2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919" w:rsidRPr="00651919" w:rsidTr="007A22D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E" w:rsidRPr="00651919" w:rsidRDefault="0090598E" w:rsidP="00252F2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91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E" w:rsidRPr="00651919" w:rsidRDefault="0090598E" w:rsidP="00252F2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919">
              <w:rPr>
                <w:rFonts w:ascii="Times New Roman" w:hAnsi="Times New Roman"/>
                <w:sz w:val="28"/>
                <w:szCs w:val="28"/>
              </w:rPr>
              <w:t>Количество лиц, привлеченных к административной ответственности по итогам проведенных КНМ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E" w:rsidRPr="00651919" w:rsidRDefault="00E12B19" w:rsidP="00252F2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919" w:rsidRPr="00651919" w:rsidTr="007A22D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E" w:rsidRPr="00651919" w:rsidRDefault="0090598E" w:rsidP="00252F2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E" w:rsidRPr="00651919" w:rsidRDefault="0090598E" w:rsidP="00252F2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919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E" w:rsidRPr="00651919" w:rsidRDefault="0090598E" w:rsidP="00252F2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919" w:rsidRPr="00651919" w:rsidTr="007A22D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E" w:rsidRPr="00651919" w:rsidRDefault="0090598E" w:rsidP="00252F2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E" w:rsidRPr="00651919" w:rsidRDefault="0090598E" w:rsidP="00252F2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919">
              <w:rPr>
                <w:rFonts w:ascii="Times New Roman" w:hAnsi="Times New Roman"/>
                <w:sz w:val="28"/>
                <w:szCs w:val="28"/>
              </w:rPr>
              <w:t>Юридических лиц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E" w:rsidRPr="00651919" w:rsidRDefault="00E12B19" w:rsidP="00252F2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919" w:rsidRPr="00651919" w:rsidTr="007A22D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E" w:rsidRPr="00651919" w:rsidRDefault="0090598E" w:rsidP="00252F2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E" w:rsidRPr="00651919" w:rsidRDefault="0090598E" w:rsidP="00252F2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919">
              <w:rPr>
                <w:rFonts w:ascii="Times New Roman" w:hAnsi="Times New Roman"/>
                <w:sz w:val="28"/>
                <w:szCs w:val="28"/>
              </w:rPr>
              <w:t>Работников юридических лиц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E" w:rsidRPr="00651919" w:rsidRDefault="00E12B19" w:rsidP="00252F2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919" w:rsidRPr="00651919" w:rsidTr="007A22D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E" w:rsidRPr="00651919" w:rsidRDefault="0090598E" w:rsidP="00252F2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E" w:rsidRPr="00651919" w:rsidRDefault="0090598E" w:rsidP="00252F2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919">
              <w:rPr>
                <w:rFonts w:ascii="Times New Roman" w:hAnsi="Times New Roman"/>
                <w:sz w:val="28"/>
                <w:szCs w:val="28"/>
              </w:rPr>
              <w:t>Физических лиц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E" w:rsidRPr="00651919" w:rsidRDefault="0090598E" w:rsidP="00252F2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191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919" w:rsidRPr="00651919" w:rsidTr="007A22D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E" w:rsidRPr="00651919" w:rsidRDefault="0090598E" w:rsidP="00252F2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91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E" w:rsidRPr="00651919" w:rsidRDefault="0090598E" w:rsidP="00252F2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919">
              <w:rPr>
                <w:rFonts w:ascii="Times New Roman" w:hAnsi="Times New Roman"/>
                <w:sz w:val="28"/>
                <w:szCs w:val="28"/>
              </w:rPr>
              <w:t xml:space="preserve">Количество дел </w:t>
            </w:r>
            <w:r w:rsidR="00AD3D74" w:rsidRPr="00651919">
              <w:rPr>
                <w:rFonts w:ascii="Times New Roman" w:hAnsi="Times New Roman"/>
                <w:sz w:val="28"/>
                <w:szCs w:val="28"/>
              </w:rPr>
              <w:t>об а</w:t>
            </w:r>
            <w:r w:rsidR="00AD3D74">
              <w:rPr>
                <w:rFonts w:ascii="Times New Roman" w:hAnsi="Times New Roman"/>
                <w:sz w:val="28"/>
                <w:szCs w:val="28"/>
              </w:rPr>
              <w:t xml:space="preserve">дминистративных правонарушениях </w:t>
            </w:r>
            <w:r w:rsidRPr="00651919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AD3D74">
              <w:rPr>
                <w:rFonts w:ascii="Times New Roman" w:hAnsi="Times New Roman"/>
                <w:sz w:val="28"/>
                <w:szCs w:val="28"/>
              </w:rPr>
              <w:t>которым объявлено предупреждение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E" w:rsidRPr="00651919" w:rsidRDefault="00E12B19" w:rsidP="00252F2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919" w:rsidRPr="00651919" w:rsidTr="007A22D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E" w:rsidRPr="00651919" w:rsidRDefault="0090598E" w:rsidP="00252F2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E" w:rsidRPr="00651919" w:rsidRDefault="0090598E" w:rsidP="00252F2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919">
              <w:rPr>
                <w:rFonts w:ascii="Times New Roman" w:hAnsi="Times New Roman"/>
                <w:sz w:val="28"/>
                <w:szCs w:val="28"/>
              </w:rPr>
              <w:t>Из них на основании статьи 4.1.1 КоАП РФ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E" w:rsidRPr="00651919" w:rsidRDefault="00E12B19" w:rsidP="00252F2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919" w:rsidRPr="00651919" w:rsidTr="007A22D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E" w:rsidRPr="00651919" w:rsidRDefault="0090598E" w:rsidP="00252F2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91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E" w:rsidRPr="00651919" w:rsidRDefault="0090598E" w:rsidP="00252F2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919">
              <w:rPr>
                <w:rFonts w:ascii="Times New Roman" w:hAnsi="Times New Roman"/>
                <w:sz w:val="28"/>
                <w:szCs w:val="28"/>
              </w:rPr>
              <w:t xml:space="preserve">Количество подконтрольных юридических лиц и индивидуальных предпринимателей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E" w:rsidRPr="00651919" w:rsidRDefault="00D636E0" w:rsidP="00252F2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651919" w:rsidRPr="00651919" w:rsidTr="007A22D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E" w:rsidRPr="00651919" w:rsidRDefault="0090598E" w:rsidP="00252F2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91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E" w:rsidRPr="00651919" w:rsidRDefault="0090598E" w:rsidP="00252F2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919">
              <w:rPr>
                <w:rFonts w:ascii="Times New Roman" w:hAnsi="Times New Roman"/>
                <w:sz w:val="28"/>
                <w:szCs w:val="28"/>
              </w:rPr>
              <w:t>Количество организаций и индивидуальных предпринимателей  подвергнутых контролю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E" w:rsidRPr="00651919" w:rsidRDefault="0090598E" w:rsidP="00252F2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191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919" w:rsidRPr="00651919" w:rsidTr="007A22D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E" w:rsidRPr="00651919" w:rsidRDefault="0090598E" w:rsidP="00252F2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91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E" w:rsidRPr="00651919" w:rsidRDefault="0090598E" w:rsidP="00252F2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919">
              <w:rPr>
                <w:rFonts w:ascii="Times New Roman" w:hAnsi="Times New Roman"/>
                <w:sz w:val="28"/>
                <w:szCs w:val="28"/>
              </w:rPr>
              <w:t xml:space="preserve">Количество проведенных профилактических мероприятий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E" w:rsidRPr="00651919" w:rsidRDefault="00E12B19" w:rsidP="00252F2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</w:p>
        </w:tc>
      </w:tr>
      <w:tr w:rsidR="00651919" w:rsidRPr="00651919" w:rsidTr="007A22D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E" w:rsidRPr="00651919" w:rsidRDefault="0090598E" w:rsidP="00252F2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E" w:rsidRPr="00651919" w:rsidRDefault="0090598E" w:rsidP="00252F2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919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E" w:rsidRPr="00651919" w:rsidRDefault="0090598E" w:rsidP="00252F2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1919" w:rsidRPr="00651919" w:rsidTr="007A22D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E" w:rsidRPr="00651919" w:rsidRDefault="0090598E" w:rsidP="00252F2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E" w:rsidRPr="00651919" w:rsidRDefault="0090598E" w:rsidP="00252F2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919">
              <w:rPr>
                <w:rFonts w:ascii="Times New Roman" w:hAnsi="Times New Roman"/>
                <w:sz w:val="28"/>
                <w:szCs w:val="28"/>
              </w:rPr>
              <w:t>Информирование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E" w:rsidRPr="00651919" w:rsidRDefault="00E12B19" w:rsidP="00252F2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51919" w:rsidRPr="00651919" w:rsidTr="007A22D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E" w:rsidRPr="00651919" w:rsidRDefault="0090598E" w:rsidP="00252F2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E" w:rsidRPr="00651919" w:rsidRDefault="0090598E" w:rsidP="00252F2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919">
              <w:rPr>
                <w:rFonts w:ascii="Times New Roman" w:hAnsi="Times New Roman"/>
                <w:sz w:val="28"/>
                <w:szCs w:val="28"/>
              </w:rPr>
              <w:t>Обобщение правоприменительной практики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E" w:rsidRPr="00651919" w:rsidRDefault="0090598E" w:rsidP="00252F2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19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51919" w:rsidRPr="00651919" w:rsidTr="007A22D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E" w:rsidRPr="00651919" w:rsidRDefault="0090598E" w:rsidP="00252F2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E" w:rsidRPr="00651919" w:rsidRDefault="0090598E" w:rsidP="00252F2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919">
              <w:rPr>
                <w:rFonts w:ascii="Times New Roman" w:hAnsi="Times New Roman"/>
                <w:sz w:val="28"/>
                <w:szCs w:val="28"/>
              </w:rPr>
              <w:t>Меры стимулирования добросовестности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E" w:rsidRPr="00651919" w:rsidRDefault="0090598E" w:rsidP="00252F2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191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919" w:rsidRPr="00651919" w:rsidTr="007A22D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E" w:rsidRPr="00651919" w:rsidRDefault="0090598E" w:rsidP="00252F2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E" w:rsidRPr="00651919" w:rsidRDefault="0090598E" w:rsidP="00252F2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919">
              <w:rPr>
                <w:rFonts w:ascii="Times New Roman" w:hAnsi="Times New Roman"/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E" w:rsidRPr="00651919" w:rsidRDefault="00E12B19" w:rsidP="00252F2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51919" w:rsidRPr="00651919" w:rsidTr="009B707A">
        <w:trPr>
          <w:trHeight w:val="266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E" w:rsidRPr="00651919" w:rsidRDefault="0090598E" w:rsidP="00252F2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E" w:rsidRPr="00651919" w:rsidRDefault="0090598E" w:rsidP="00252F2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919">
              <w:rPr>
                <w:rFonts w:ascii="Times New Roman" w:hAnsi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E" w:rsidRPr="00D636E0" w:rsidRDefault="00E12B19" w:rsidP="00252F2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90598E" w:rsidRPr="00651919" w:rsidTr="007A22D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8E" w:rsidRPr="00651919" w:rsidRDefault="0090598E" w:rsidP="00252F2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E" w:rsidRPr="00651919" w:rsidRDefault="0090598E" w:rsidP="00252F2D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1919">
              <w:rPr>
                <w:rFonts w:ascii="Times New Roman" w:hAnsi="Times New Roman"/>
                <w:sz w:val="28"/>
                <w:szCs w:val="28"/>
              </w:rPr>
              <w:t>Профилактический визит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98E" w:rsidRPr="00651919" w:rsidRDefault="00E12B19" w:rsidP="00252F2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A8179E" w:rsidRDefault="00A8179E" w:rsidP="001A1226">
      <w:pPr>
        <w:ind w:firstLine="709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9B707A" w:rsidRPr="009B707A" w:rsidRDefault="009B707A" w:rsidP="009B707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7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№ 248-ФЗ на 2025 год КТЦ Курской области не были утверждены в установленном порядке плановые контрольные мероприятия по вопросу государственного ценообразования. </w:t>
      </w:r>
    </w:p>
    <w:p w:rsidR="009B707A" w:rsidRPr="009B707A" w:rsidRDefault="009B707A" w:rsidP="009B70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7A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Правительства РФ № 336 на 2025 год был введен мораторий на проведение плановых и внеплановых проверок при осуществлении видов государственного контроля (надзора).</w:t>
      </w:r>
    </w:p>
    <w:p w:rsidR="009B707A" w:rsidRPr="009B707A" w:rsidRDefault="009B707A" w:rsidP="009B70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7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течение года на сайте КТЦ Курской области проведено информирование по новым нормативным правовым актам, устанавливающим обязательные требования, внесенным изменениям в нормативные правовые акты, а также срокам и порядку вступления их в силу (в количестве </w:t>
      </w:r>
      <w:r w:rsidR="00E12B19" w:rsidRPr="00E12B1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B707A">
        <w:rPr>
          <w:rFonts w:ascii="Times New Roman" w:eastAsia="Times New Roman" w:hAnsi="Times New Roman"/>
          <w:sz w:val="28"/>
          <w:szCs w:val="28"/>
          <w:lang w:eastAsia="ru-RU"/>
        </w:rPr>
        <w:t xml:space="preserve"> шт.). Проведены </w:t>
      </w:r>
      <w:r w:rsidR="00E12B19" w:rsidRPr="00E12B19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9B707A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консультирований регулируемых организаций по вопросам регулирования тарифов и контроля за ними.</w:t>
      </w:r>
    </w:p>
    <w:p w:rsidR="00D636E0" w:rsidRDefault="00D636E0" w:rsidP="00260506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636E0" w:rsidRDefault="00D636E0" w:rsidP="00260506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636E0" w:rsidRDefault="00D636E0" w:rsidP="00260506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636E0" w:rsidRDefault="00D636E0" w:rsidP="00260506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636E0" w:rsidRDefault="00D636E0" w:rsidP="00260506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636E0" w:rsidRDefault="00D636E0" w:rsidP="00260506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636E0" w:rsidRDefault="00D636E0" w:rsidP="00260506">
      <w:pPr>
        <w:spacing w:before="100" w:beforeAutospacing="1" w:line="240" w:lineRule="auto"/>
        <w:ind w:left="4536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  <w:sectPr w:rsidR="00D636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44D8" w:rsidRPr="00260506" w:rsidRDefault="000444D8" w:rsidP="00260506">
      <w:pPr>
        <w:spacing w:before="100" w:beforeAutospacing="1" w:line="240" w:lineRule="auto"/>
        <w:ind w:left="9072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605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ПРИЛОЖЕНИЕ №2</w:t>
      </w:r>
    </w:p>
    <w:p w:rsidR="0050319B" w:rsidRDefault="00A8179E" w:rsidP="00260506">
      <w:pPr>
        <w:spacing w:before="100" w:beforeAutospacing="1" w:line="240" w:lineRule="auto"/>
        <w:ind w:left="9072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605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 </w:t>
      </w:r>
      <w:r w:rsidR="000444D8" w:rsidRPr="002605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приказ</w:t>
      </w:r>
      <w:r w:rsidRPr="002605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</w:t>
      </w:r>
      <w:r w:rsidR="000444D8" w:rsidRPr="002605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50319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комитета по тарифам и ценам </w:t>
      </w:r>
    </w:p>
    <w:p w:rsidR="000444D8" w:rsidRPr="00260506" w:rsidRDefault="000444D8" w:rsidP="00260506">
      <w:pPr>
        <w:spacing w:before="100" w:beforeAutospacing="1" w:line="240" w:lineRule="auto"/>
        <w:ind w:left="9072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605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Курской области </w:t>
      </w:r>
    </w:p>
    <w:p w:rsidR="000444D8" w:rsidRPr="002C6948" w:rsidRDefault="000444D8" w:rsidP="00260506">
      <w:pPr>
        <w:spacing w:before="100" w:beforeAutospacing="1" w:line="240" w:lineRule="auto"/>
        <w:ind w:left="9072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605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</w:t>
      </w:r>
      <w:r w:rsidR="001F15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147D9F" w:rsidRPr="002C69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__________</w:t>
      </w:r>
      <w:r w:rsidRPr="002605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D636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147D9F" w:rsidRPr="002C69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</w:t>
      </w:r>
    </w:p>
    <w:p w:rsidR="000444D8" w:rsidRPr="00260506" w:rsidRDefault="000444D8" w:rsidP="00260506">
      <w:pPr>
        <w:pStyle w:val="a8"/>
        <w:suppressAutoHyphens/>
        <w:contextualSpacing/>
        <w:jc w:val="center"/>
      </w:pPr>
    </w:p>
    <w:p w:rsidR="000444D8" w:rsidRPr="00260506" w:rsidRDefault="000444D8" w:rsidP="00260506">
      <w:pPr>
        <w:spacing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260506">
        <w:rPr>
          <w:rStyle w:val="a9"/>
          <w:rFonts w:ascii="Times New Roman" w:hAnsi="Times New Roman"/>
          <w:sz w:val="24"/>
          <w:szCs w:val="24"/>
        </w:rPr>
        <w:t xml:space="preserve">Перечень актов, содержащих обязательные требования, соблюдение которых оценивается при проведении мероприятий по контролю при осуществлении регионального государственного контроля (надзора) </w:t>
      </w:r>
      <w:r w:rsidRPr="00260506">
        <w:rPr>
          <w:rFonts w:ascii="Times New Roman" w:hAnsi="Times New Roman"/>
          <w:b/>
          <w:bCs/>
          <w:sz w:val="24"/>
          <w:szCs w:val="24"/>
        </w:rPr>
        <w:t>в сферах естественных монополий.</w:t>
      </w:r>
    </w:p>
    <w:p w:rsidR="000444D8" w:rsidRPr="00260506" w:rsidRDefault="000444D8" w:rsidP="00260506">
      <w:pPr>
        <w:spacing w:line="240" w:lineRule="auto"/>
        <w:contextualSpacing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0444D8" w:rsidRPr="00260506" w:rsidRDefault="000444D8" w:rsidP="00260506">
      <w:pPr>
        <w:pStyle w:val="a8"/>
        <w:contextualSpacing/>
        <w:jc w:val="center"/>
        <w:rPr>
          <w:color w:val="FF0000"/>
        </w:rPr>
      </w:pPr>
      <w:r w:rsidRPr="00260506">
        <w:rPr>
          <w:rStyle w:val="a9"/>
          <w:color w:val="FF0000"/>
        </w:rPr>
        <w:t>Раздел I. Федеральные Законы </w:t>
      </w:r>
    </w:p>
    <w:tbl>
      <w:tblPr>
        <w:tblW w:w="151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1"/>
        <w:gridCol w:w="4027"/>
        <w:gridCol w:w="6884"/>
        <w:gridCol w:w="2933"/>
      </w:tblGrid>
      <w:tr w:rsidR="000444D8" w:rsidRPr="00260506" w:rsidTr="00E209E8">
        <w:trPr>
          <w:tblCellSpacing w:w="0" w:type="dxa"/>
        </w:trPr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44D8" w:rsidRPr="00260506" w:rsidRDefault="000444D8" w:rsidP="00260506">
            <w:pPr>
              <w:pStyle w:val="defaultcxsplast"/>
              <w:spacing w:before="0" w:beforeAutospacing="0" w:after="0" w:afterAutospacing="0"/>
              <w:contextualSpacing/>
              <w:rPr>
                <w:color w:val="000000"/>
              </w:rPr>
            </w:pPr>
          </w:p>
          <w:p w:rsidR="000444D8" w:rsidRPr="00260506" w:rsidRDefault="000444D8" w:rsidP="00260506">
            <w:pPr>
              <w:pStyle w:val="defaultcxsplast"/>
              <w:spacing w:before="0" w:beforeAutospacing="0" w:after="0" w:afterAutospacing="0"/>
              <w:ind w:left="165"/>
              <w:contextualSpacing/>
              <w:jc w:val="center"/>
              <w:rPr>
                <w:color w:val="000000"/>
              </w:rPr>
            </w:pPr>
            <w:r w:rsidRPr="00260506">
              <w:rPr>
                <w:color w:val="000000"/>
              </w:rPr>
              <w:t>№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44D8" w:rsidRPr="00260506" w:rsidRDefault="000444D8" w:rsidP="00260506">
            <w:pPr>
              <w:pStyle w:val="defaultcxsplast"/>
              <w:spacing w:before="0" w:beforeAutospacing="0" w:after="0" w:afterAutospacing="0"/>
              <w:contextualSpacing/>
            </w:pPr>
          </w:p>
          <w:p w:rsidR="000444D8" w:rsidRPr="00260506" w:rsidRDefault="000444D8" w:rsidP="00260506">
            <w:pPr>
              <w:pStyle w:val="defaultcxsplast"/>
              <w:spacing w:before="0" w:beforeAutospacing="0" w:after="0" w:afterAutospacing="0"/>
              <w:ind w:left="165"/>
              <w:contextualSpacing/>
              <w:jc w:val="center"/>
              <w:rPr>
                <w:b/>
                <w:color w:val="000000"/>
              </w:rPr>
            </w:pPr>
            <w:r w:rsidRPr="00260506">
              <w:t>Наименование и реквизиты акта</w:t>
            </w:r>
          </w:p>
        </w:tc>
        <w:tc>
          <w:tcPr>
            <w:tcW w:w="6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44D8" w:rsidRPr="00260506" w:rsidRDefault="000444D8" w:rsidP="00260506">
            <w:pPr>
              <w:pStyle w:val="defaultcxsplast"/>
              <w:spacing w:before="0" w:beforeAutospacing="0" w:after="0" w:afterAutospacing="0"/>
              <w:ind w:left="165"/>
              <w:contextualSpacing/>
              <w:jc w:val="center"/>
            </w:pPr>
          </w:p>
          <w:p w:rsidR="000444D8" w:rsidRPr="00260506" w:rsidRDefault="000444D8" w:rsidP="00260506">
            <w:pPr>
              <w:pStyle w:val="defaultcxsplast"/>
              <w:spacing w:before="0" w:beforeAutospacing="0" w:after="0" w:afterAutospacing="0"/>
              <w:ind w:left="165"/>
              <w:contextualSpacing/>
              <w:jc w:val="center"/>
              <w:rPr>
                <w:b/>
                <w:color w:val="000000"/>
              </w:rPr>
            </w:pPr>
            <w:r w:rsidRPr="00260506"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44D8" w:rsidRPr="00260506" w:rsidRDefault="000444D8" w:rsidP="00260506">
            <w:pPr>
              <w:pStyle w:val="defaultcxsplast"/>
              <w:spacing w:before="0" w:beforeAutospacing="0" w:after="0" w:afterAutospacing="0"/>
              <w:ind w:left="165"/>
              <w:contextualSpacing/>
              <w:jc w:val="center"/>
              <w:rPr>
                <w:b/>
                <w:color w:val="000000"/>
              </w:rPr>
            </w:pPr>
            <w:r w:rsidRPr="00260506"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0444D8" w:rsidRPr="00260506" w:rsidTr="00E209E8">
        <w:trPr>
          <w:tblCellSpacing w:w="0" w:type="dxa"/>
        </w:trPr>
        <w:tc>
          <w:tcPr>
            <w:tcW w:w="151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44D8" w:rsidRPr="00260506" w:rsidRDefault="000444D8" w:rsidP="00260506">
            <w:pPr>
              <w:pStyle w:val="defaultcxsplast"/>
              <w:spacing w:before="0" w:beforeAutospacing="0" w:after="0" w:afterAutospacing="0"/>
              <w:ind w:left="165"/>
              <w:contextualSpacing/>
              <w:jc w:val="center"/>
            </w:pPr>
            <w:r w:rsidRPr="00260506">
              <w:rPr>
                <w:rStyle w:val="a9"/>
              </w:rPr>
              <w:t>Государственное регулирование цен (тарифов) в сферах естественных монополий</w:t>
            </w:r>
          </w:p>
        </w:tc>
      </w:tr>
      <w:tr w:rsidR="000444D8" w:rsidRPr="00260506" w:rsidTr="00E209E8">
        <w:trPr>
          <w:trHeight w:val="338"/>
          <w:tblCellSpacing w:w="0" w:type="dxa"/>
        </w:trPr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44D8" w:rsidRPr="00260506" w:rsidRDefault="000444D8" w:rsidP="00260506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05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44D8" w:rsidRPr="00260506" w:rsidRDefault="000444D8" w:rsidP="007C13EF">
            <w:pPr>
              <w:pStyle w:val="consplustitle"/>
              <w:spacing w:before="0" w:beforeAutospacing="0" w:after="0" w:afterAutospacing="0"/>
              <w:ind w:firstLine="391"/>
              <w:contextualSpacing/>
              <w:jc w:val="both"/>
              <w:rPr>
                <w:color w:val="000000"/>
              </w:rPr>
            </w:pPr>
            <w:r w:rsidRPr="00260506">
              <w:t xml:space="preserve">Федеральный закон от 17.08.1995 </w:t>
            </w:r>
            <w:r w:rsidR="007C13EF">
              <w:br/>
            </w:r>
            <w:r w:rsidRPr="00260506">
              <w:t>№ 147-ФЗ «О естественных монополиях»</w:t>
            </w:r>
          </w:p>
        </w:tc>
        <w:tc>
          <w:tcPr>
            <w:tcW w:w="6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44D8" w:rsidRPr="00260506" w:rsidRDefault="000444D8" w:rsidP="00260506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5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Субъекты естественных монополий, осуществляющие деятельность в сфере железнодорожных перевозок и предоставляющие </w:t>
            </w:r>
            <w:r w:rsidRPr="00260506">
              <w:rPr>
                <w:rFonts w:ascii="Times New Roman" w:hAnsi="Times New Roman"/>
                <w:sz w:val="24"/>
                <w:szCs w:val="24"/>
              </w:rPr>
              <w:t>услуги в транспортных терминалах, портах и аэропортах.</w:t>
            </w:r>
          </w:p>
          <w:p w:rsidR="000444D8" w:rsidRPr="00260506" w:rsidRDefault="000444D8" w:rsidP="00260506">
            <w:pPr>
              <w:pStyle w:val="default"/>
              <w:spacing w:before="0" w:beforeAutospacing="0" w:after="0" w:afterAutospacing="0"/>
              <w:ind w:left="165" w:right="165"/>
              <w:contextualSpacing/>
              <w:rPr>
                <w:color w:val="000000"/>
              </w:rPr>
            </w:pP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44D8" w:rsidRPr="00260506" w:rsidRDefault="000444D8" w:rsidP="00260506">
            <w:pPr>
              <w:pStyle w:val="defaultcxsplast"/>
              <w:spacing w:before="0" w:beforeAutospacing="0" w:after="0" w:afterAutospacing="0"/>
              <w:ind w:left="165"/>
              <w:contextualSpacing/>
              <w:jc w:val="center"/>
            </w:pPr>
            <w:r w:rsidRPr="00260506">
              <w:t>ч. 1 ст. 4, ст. 6</w:t>
            </w:r>
          </w:p>
        </w:tc>
      </w:tr>
      <w:tr w:rsidR="000444D8" w:rsidRPr="00260506" w:rsidTr="00E209E8">
        <w:trPr>
          <w:trHeight w:val="338"/>
          <w:tblCellSpacing w:w="0" w:type="dxa"/>
        </w:trPr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44D8" w:rsidRPr="00260506" w:rsidRDefault="000444D8" w:rsidP="00260506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605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44D8" w:rsidRPr="00260506" w:rsidRDefault="000444D8" w:rsidP="007C13EF">
            <w:pPr>
              <w:autoSpaceDE w:val="0"/>
              <w:autoSpaceDN w:val="0"/>
              <w:adjustRightInd w:val="0"/>
              <w:spacing w:line="240" w:lineRule="auto"/>
              <w:ind w:firstLine="39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506">
              <w:rPr>
                <w:rFonts w:ascii="Times New Roman" w:hAnsi="Times New Roman"/>
                <w:sz w:val="24"/>
                <w:szCs w:val="24"/>
              </w:rPr>
              <w:t xml:space="preserve">Федеральный закон от 13.07.2015 </w:t>
            </w:r>
            <w:r w:rsidR="007C13EF">
              <w:rPr>
                <w:rFonts w:ascii="Times New Roman" w:hAnsi="Times New Roman"/>
                <w:sz w:val="24"/>
                <w:szCs w:val="24"/>
              </w:rPr>
              <w:br/>
            </w:r>
            <w:r w:rsidRPr="00260506">
              <w:rPr>
                <w:rFonts w:ascii="Times New Roman" w:hAnsi="Times New Roman"/>
                <w:sz w:val="24"/>
                <w:szCs w:val="24"/>
              </w:rPr>
              <w:t xml:space="preserve"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</w:t>
            </w:r>
            <w:r w:rsidRPr="00260506">
              <w:rPr>
                <w:rFonts w:ascii="Times New Roman" w:hAnsi="Times New Roman"/>
                <w:sz w:val="24"/>
                <w:szCs w:val="24"/>
              </w:rPr>
              <w:lastRenderedPageBreak/>
              <w:t>законодательные акты Российской Федерации»</w:t>
            </w:r>
          </w:p>
        </w:tc>
        <w:tc>
          <w:tcPr>
            <w:tcW w:w="6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44D8" w:rsidRPr="00260506" w:rsidRDefault="000444D8" w:rsidP="00260506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50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Хозяйствующие субъекты осуществляющие регулярные перевозки</w:t>
            </w:r>
            <w:r w:rsidRPr="00260506">
              <w:rPr>
                <w:rFonts w:ascii="Times New Roman" w:hAnsi="Times New Roman"/>
                <w:sz w:val="24"/>
                <w:szCs w:val="24"/>
              </w:rPr>
              <w:t xml:space="preserve"> пассажиров по регулируемым тарифам по муниципальным маршрутам городского округа «Город Курск» и межмуниципальным маршрутам Курской области.</w:t>
            </w:r>
          </w:p>
          <w:p w:rsidR="000444D8" w:rsidRPr="00260506" w:rsidRDefault="000444D8" w:rsidP="00260506">
            <w:pPr>
              <w:pStyle w:val="default"/>
              <w:spacing w:before="0" w:beforeAutospacing="0" w:after="0" w:afterAutospacing="0"/>
              <w:ind w:left="165" w:right="165"/>
              <w:contextualSpacing/>
              <w:rPr>
                <w:color w:val="000000"/>
                <w:shd w:val="clear" w:color="auto" w:fill="FFFFFF"/>
              </w:rPr>
            </w:pPr>
          </w:p>
        </w:tc>
        <w:tc>
          <w:tcPr>
            <w:tcW w:w="2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44D8" w:rsidRPr="00260506" w:rsidRDefault="000444D8" w:rsidP="00260506">
            <w:pPr>
              <w:pStyle w:val="defaultcxsplast"/>
              <w:spacing w:before="0" w:beforeAutospacing="0" w:after="0" w:afterAutospacing="0"/>
              <w:ind w:left="165"/>
              <w:contextualSpacing/>
              <w:jc w:val="center"/>
            </w:pPr>
          </w:p>
          <w:p w:rsidR="000444D8" w:rsidRPr="00260506" w:rsidRDefault="000444D8" w:rsidP="00260506">
            <w:pPr>
              <w:pStyle w:val="defaultcxsplast"/>
              <w:spacing w:before="0" w:beforeAutospacing="0" w:after="0" w:afterAutospacing="0"/>
              <w:ind w:left="165"/>
              <w:contextualSpacing/>
              <w:jc w:val="center"/>
            </w:pPr>
            <w:r w:rsidRPr="00260506">
              <w:t>ст. 15</w:t>
            </w:r>
          </w:p>
        </w:tc>
      </w:tr>
    </w:tbl>
    <w:p w:rsidR="000444D8" w:rsidRPr="00260506" w:rsidRDefault="000444D8" w:rsidP="00260506">
      <w:pPr>
        <w:spacing w:line="240" w:lineRule="auto"/>
        <w:contextualSpacing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0444D8" w:rsidRPr="00260506" w:rsidRDefault="000444D8" w:rsidP="00260506">
      <w:pPr>
        <w:spacing w:line="240" w:lineRule="auto"/>
        <w:contextualSpacing/>
        <w:jc w:val="center"/>
        <w:rPr>
          <w:rStyle w:val="a9"/>
          <w:rFonts w:ascii="Times New Roman" w:hAnsi="Times New Roman"/>
          <w:color w:val="FF0000"/>
          <w:sz w:val="24"/>
          <w:szCs w:val="24"/>
        </w:rPr>
      </w:pPr>
      <w:r w:rsidRPr="00260506">
        <w:rPr>
          <w:rStyle w:val="a9"/>
          <w:rFonts w:ascii="Times New Roman" w:hAnsi="Times New Roman"/>
          <w:color w:val="FF0000"/>
          <w:sz w:val="24"/>
          <w:szCs w:val="24"/>
        </w:rPr>
        <w:t>Раздел II. Указы Президента Российской Федерации, постановления и распоряжения Правительства Российской Федерации </w:t>
      </w:r>
    </w:p>
    <w:p w:rsidR="000444D8" w:rsidRPr="00260506" w:rsidRDefault="000444D8" w:rsidP="00260506">
      <w:pPr>
        <w:spacing w:line="240" w:lineRule="auto"/>
        <w:contextualSpacing/>
        <w:jc w:val="center"/>
        <w:rPr>
          <w:rStyle w:val="a9"/>
          <w:rFonts w:ascii="Times New Roman" w:hAnsi="Times New Roman"/>
          <w:color w:val="FF0000"/>
          <w:sz w:val="24"/>
          <w:szCs w:val="24"/>
        </w:rPr>
      </w:pPr>
    </w:p>
    <w:p w:rsidR="000444D8" w:rsidRPr="00260506" w:rsidRDefault="000444D8" w:rsidP="00260506">
      <w:pPr>
        <w:spacing w:line="240" w:lineRule="auto"/>
        <w:contextualSpacing/>
        <w:jc w:val="center"/>
        <w:rPr>
          <w:rStyle w:val="a9"/>
          <w:rFonts w:ascii="Times New Roman" w:hAnsi="Times New Roman"/>
          <w:color w:val="FF0000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111"/>
        <w:gridCol w:w="6804"/>
        <w:gridCol w:w="2977"/>
      </w:tblGrid>
      <w:tr w:rsidR="000444D8" w:rsidRPr="00260506" w:rsidTr="00E209E8">
        <w:tc>
          <w:tcPr>
            <w:tcW w:w="1384" w:type="dxa"/>
            <w:shd w:val="clear" w:color="auto" w:fill="auto"/>
          </w:tcPr>
          <w:p w:rsidR="000444D8" w:rsidRPr="00260506" w:rsidRDefault="000444D8" w:rsidP="00260506">
            <w:pPr>
              <w:spacing w:line="240" w:lineRule="auto"/>
              <w:contextualSpacing/>
              <w:jc w:val="center"/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260506">
              <w:rPr>
                <w:rStyle w:val="a9"/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1" w:type="dxa"/>
            <w:shd w:val="clear" w:color="auto" w:fill="auto"/>
          </w:tcPr>
          <w:p w:rsidR="000444D8" w:rsidRPr="00260506" w:rsidRDefault="000444D8" w:rsidP="00260506">
            <w:pPr>
              <w:spacing w:line="240" w:lineRule="auto"/>
              <w:contextualSpacing/>
              <w:jc w:val="center"/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260506">
              <w:rPr>
                <w:rFonts w:ascii="Times New Roman" w:hAnsi="Times New Roman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6804" w:type="dxa"/>
            <w:shd w:val="clear" w:color="auto" w:fill="auto"/>
          </w:tcPr>
          <w:p w:rsidR="000444D8" w:rsidRPr="00260506" w:rsidRDefault="000444D8" w:rsidP="00260506">
            <w:pPr>
              <w:spacing w:line="240" w:lineRule="auto"/>
              <w:contextualSpacing/>
              <w:jc w:val="center"/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260506">
              <w:rPr>
                <w:rFonts w:ascii="Times New Roman" w:hAnsi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977" w:type="dxa"/>
            <w:shd w:val="clear" w:color="auto" w:fill="auto"/>
          </w:tcPr>
          <w:p w:rsidR="000444D8" w:rsidRPr="00260506" w:rsidRDefault="000444D8" w:rsidP="00260506">
            <w:pPr>
              <w:spacing w:line="240" w:lineRule="auto"/>
              <w:contextualSpacing/>
              <w:jc w:val="center"/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260506">
              <w:rPr>
                <w:rFonts w:ascii="Times New Roman" w:hAnsi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0444D8" w:rsidRPr="00260506" w:rsidTr="00E209E8">
        <w:tc>
          <w:tcPr>
            <w:tcW w:w="15276" w:type="dxa"/>
            <w:gridSpan w:val="4"/>
            <w:shd w:val="clear" w:color="auto" w:fill="auto"/>
          </w:tcPr>
          <w:p w:rsidR="000444D8" w:rsidRPr="00260506" w:rsidRDefault="000444D8" w:rsidP="00260506">
            <w:pPr>
              <w:pStyle w:val="defaultcxsplast"/>
              <w:spacing w:before="0" w:beforeAutospacing="0" w:after="0" w:afterAutospacing="0"/>
              <w:ind w:left="165"/>
              <w:contextualSpacing/>
              <w:jc w:val="center"/>
            </w:pPr>
            <w:r w:rsidRPr="00260506">
              <w:rPr>
                <w:rStyle w:val="a9"/>
              </w:rPr>
              <w:t>Государственное регулирование цен (тарифов) в сферах естественных монополий</w:t>
            </w:r>
          </w:p>
        </w:tc>
      </w:tr>
      <w:tr w:rsidR="000444D8" w:rsidRPr="00260506" w:rsidTr="00E209E8">
        <w:tc>
          <w:tcPr>
            <w:tcW w:w="1384" w:type="dxa"/>
            <w:shd w:val="clear" w:color="auto" w:fill="auto"/>
          </w:tcPr>
          <w:p w:rsidR="000444D8" w:rsidRPr="007C13EF" w:rsidRDefault="000444D8" w:rsidP="00260506">
            <w:pPr>
              <w:spacing w:line="240" w:lineRule="auto"/>
              <w:contextualSpacing/>
              <w:jc w:val="center"/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C13EF"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0444D8" w:rsidRPr="00260506" w:rsidRDefault="000444D8" w:rsidP="007C13EF">
            <w:pPr>
              <w:spacing w:line="240" w:lineRule="auto"/>
              <w:ind w:firstLine="343"/>
              <w:contextualSpacing/>
              <w:jc w:val="both"/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260506">
              <w:rPr>
                <w:rFonts w:ascii="Times New Roman" w:hAnsi="Times New Roman"/>
                <w:sz w:val="24"/>
                <w:szCs w:val="24"/>
              </w:rPr>
              <w:t xml:space="preserve"> Постановление Правительства РФ от 07.03.1995 № 239 «О мерах по упорядочению государственного регулирования цен (тарифов)» </w:t>
            </w:r>
          </w:p>
        </w:tc>
        <w:tc>
          <w:tcPr>
            <w:tcW w:w="6804" w:type="dxa"/>
            <w:shd w:val="clear" w:color="auto" w:fill="auto"/>
          </w:tcPr>
          <w:p w:rsidR="000444D8" w:rsidRPr="00260506" w:rsidRDefault="000444D8" w:rsidP="00260506">
            <w:pPr>
              <w:spacing w:line="240" w:lineRule="auto"/>
              <w:contextualSpacing/>
              <w:jc w:val="center"/>
              <w:rPr>
                <w:rStyle w:val="a9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60506">
              <w:rPr>
                <w:rFonts w:ascii="Times New Roman" w:hAnsi="Times New Roman"/>
                <w:sz w:val="24"/>
                <w:szCs w:val="24"/>
              </w:rPr>
              <w:t xml:space="preserve">Органы исполнительной власти субъектов Российской Федерации осуществляют государственное регулирование цен (тарифов) на внутреннем рынке Российской Федерации на товары народного потребления и услуг в перечне продукции производственно-технического </w:t>
            </w:r>
            <w:r w:rsidR="007C13EF" w:rsidRPr="00260506">
              <w:rPr>
                <w:rFonts w:ascii="Times New Roman" w:hAnsi="Times New Roman"/>
                <w:sz w:val="24"/>
                <w:szCs w:val="24"/>
              </w:rPr>
              <w:t>назначения</w:t>
            </w:r>
            <w:r w:rsidRPr="002605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0444D8" w:rsidRPr="007C13EF" w:rsidRDefault="002C6948" w:rsidP="00260506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w:anchor="Par2" w:history="1">
              <w:r w:rsidR="000444D8" w:rsidRPr="007C13EF">
                <w:rPr>
                  <w:rFonts w:ascii="Times New Roman" w:hAnsi="Times New Roman"/>
                  <w:sz w:val="24"/>
                  <w:szCs w:val="24"/>
                </w:rPr>
                <w:t>Перечень</w:t>
              </w:r>
            </w:hyperlink>
            <w:r w:rsidR="000444D8" w:rsidRPr="007C13EF">
              <w:rPr>
                <w:rFonts w:ascii="Times New Roman" w:hAnsi="Times New Roman"/>
                <w:sz w:val="24"/>
                <w:szCs w:val="24"/>
              </w:rPr>
              <w:t xml:space="preserve"> продукции производственно-технического назначения, товаров народного потребления и услуг, на которые государственное регулирование цен (тарифов) на внутреннем рынке Российской Федерации осуществляют органы исполнительной власти субъектов Российской Федерации;</w:t>
            </w:r>
          </w:p>
          <w:p w:rsidR="000444D8" w:rsidRPr="007C13EF" w:rsidRDefault="002C6948" w:rsidP="00260506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Style w:val="a9"/>
                <w:rFonts w:ascii="Times New Roman" w:hAnsi="Times New Roman"/>
                <w:color w:val="000000"/>
                <w:sz w:val="24"/>
                <w:szCs w:val="24"/>
              </w:rPr>
            </w:pPr>
            <w:hyperlink r:id="rId11" w:history="1">
              <w:r w:rsidR="000444D8" w:rsidRPr="007C13EF">
                <w:rPr>
                  <w:rFonts w:ascii="Times New Roman" w:hAnsi="Times New Roman"/>
                  <w:sz w:val="24"/>
                  <w:szCs w:val="24"/>
                </w:rPr>
                <w:t>Перечень Услуг</w:t>
              </w:r>
            </w:hyperlink>
            <w:r w:rsidR="000444D8" w:rsidRPr="007C13EF">
              <w:rPr>
                <w:rFonts w:ascii="Times New Roman" w:hAnsi="Times New Roman"/>
                <w:sz w:val="24"/>
                <w:szCs w:val="24"/>
              </w:rPr>
              <w:t xml:space="preserve"> транспортных, снабженческо-сбытовых и торговых организаций, по которым органам исполнительной власти субъектов Российской Федерации </w:t>
            </w:r>
            <w:r w:rsidR="000444D8" w:rsidRPr="007C13EF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предоставляется право вводить государственное регулирование тарифов и надбавок.</w:t>
            </w:r>
            <w:bookmarkStart w:id="1" w:name="Par2"/>
            <w:bookmarkEnd w:id="1"/>
          </w:p>
        </w:tc>
      </w:tr>
      <w:tr w:rsidR="000444D8" w:rsidRPr="00260506" w:rsidTr="00E209E8">
        <w:tc>
          <w:tcPr>
            <w:tcW w:w="1384" w:type="dxa"/>
            <w:shd w:val="clear" w:color="auto" w:fill="auto"/>
          </w:tcPr>
          <w:p w:rsidR="000444D8" w:rsidRPr="00260506" w:rsidRDefault="000444D8" w:rsidP="00260506">
            <w:pPr>
              <w:spacing w:line="240" w:lineRule="auto"/>
              <w:contextualSpacing/>
              <w:jc w:val="center"/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  <w:p w:rsidR="000444D8" w:rsidRPr="00260506" w:rsidRDefault="000444D8" w:rsidP="00260506">
            <w:pPr>
              <w:spacing w:line="240" w:lineRule="auto"/>
              <w:contextualSpacing/>
              <w:jc w:val="center"/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  <w:p w:rsidR="000444D8" w:rsidRPr="007C13EF" w:rsidRDefault="000444D8" w:rsidP="00260506">
            <w:pPr>
              <w:spacing w:line="240" w:lineRule="auto"/>
              <w:contextualSpacing/>
              <w:jc w:val="center"/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C13EF"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0444D8" w:rsidRPr="00260506" w:rsidRDefault="000444D8" w:rsidP="007C13EF">
            <w:pPr>
              <w:spacing w:line="240" w:lineRule="auto"/>
              <w:ind w:firstLine="343"/>
              <w:contextualSpacing/>
              <w:jc w:val="both"/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260506">
              <w:rPr>
                <w:rFonts w:ascii="Times New Roman" w:hAnsi="Times New Roman"/>
                <w:sz w:val="24"/>
                <w:szCs w:val="24"/>
              </w:rPr>
              <w:t>Постановление Правительства РФ от 05.08.2009 № 643 «О государственном регулировании тарифов, сборов и платы в отношении работ (услуг) субъектов естественных монополий в сфере железнодорожных перевозок»</w:t>
            </w:r>
          </w:p>
        </w:tc>
        <w:tc>
          <w:tcPr>
            <w:tcW w:w="6804" w:type="dxa"/>
            <w:shd w:val="clear" w:color="auto" w:fill="auto"/>
          </w:tcPr>
          <w:p w:rsidR="000444D8" w:rsidRPr="00260506" w:rsidRDefault="000444D8" w:rsidP="00260506">
            <w:pPr>
              <w:spacing w:line="240" w:lineRule="auto"/>
              <w:contextualSpacing/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26050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8F9FA"/>
              </w:rPr>
              <w:t>Органами регулирования может устанавливаться предельный уровень тарифов, сборов и платы в виде максимальных (минимальных) величин ценовых ставок тарифов, сборов и платы. Минимальная величина регулируемых тарифов, сборов и платы должна обеспечивать возмещение экономически обоснованных расходов субъектов регулирования в части, зависящей от объемов выполнения работ (оказания услуг).</w:t>
            </w:r>
          </w:p>
        </w:tc>
        <w:tc>
          <w:tcPr>
            <w:tcW w:w="2977" w:type="dxa"/>
            <w:shd w:val="clear" w:color="auto" w:fill="auto"/>
          </w:tcPr>
          <w:p w:rsidR="000444D8" w:rsidRPr="007C13EF" w:rsidRDefault="000444D8" w:rsidP="00260506">
            <w:pPr>
              <w:spacing w:line="240" w:lineRule="auto"/>
              <w:contextualSpacing/>
              <w:jc w:val="center"/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  <w:p w:rsidR="000444D8" w:rsidRPr="007C13EF" w:rsidRDefault="000444D8" w:rsidP="00260506">
            <w:pPr>
              <w:spacing w:line="240" w:lineRule="auto"/>
              <w:contextualSpacing/>
              <w:jc w:val="center"/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C13EF"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  <w:t>п. 17</w:t>
            </w:r>
          </w:p>
        </w:tc>
      </w:tr>
      <w:tr w:rsidR="000444D8" w:rsidRPr="00260506" w:rsidTr="00E209E8">
        <w:tc>
          <w:tcPr>
            <w:tcW w:w="1384" w:type="dxa"/>
            <w:shd w:val="clear" w:color="auto" w:fill="auto"/>
          </w:tcPr>
          <w:p w:rsidR="000444D8" w:rsidRPr="00260506" w:rsidRDefault="000444D8" w:rsidP="00260506">
            <w:pPr>
              <w:spacing w:line="240" w:lineRule="auto"/>
              <w:contextualSpacing/>
              <w:jc w:val="center"/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  <w:p w:rsidR="000444D8" w:rsidRPr="00260506" w:rsidRDefault="000444D8" w:rsidP="00260506">
            <w:pPr>
              <w:spacing w:line="240" w:lineRule="auto"/>
              <w:contextualSpacing/>
              <w:jc w:val="center"/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  <w:p w:rsidR="000444D8" w:rsidRPr="00260506" w:rsidRDefault="000444D8" w:rsidP="00260506">
            <w:pPr>
              <w:spacing w:line="240" w:lineRule="auto"/>
              <w:contextualSpacing/>
              <w:jc w:val="center"/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  <w:p w:rsidR="000444D8" w:rsidRPr="00260506" w:rsidRDefault="000444D8" w:rsidP="00260506">
            <w:pPr>
              <w:spacing w:line="240" w:lineRule="auto"/>
              <w:contextualSpacing/>
              <w:jc w:val="center"/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  <w:p w:rsidR="000444D8" w:rsidRPr="007C13EF" w:rsidRDefault="000444D8" w:rsidP="00260506">
            <w:pPr>
              <w:spacing w:line="240" w:lineRule="auto"/>
              <w:contextualSpacing/>
              <w:jc w:val="center"/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C13EF"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0444D8" w:rsidRPr="00260506" w:rsidRDefault="000444D8" w:rsidP="007C13EF">
            <w:pPr>
              <w:spacing w:line="240" w:lineRule="auto"/>
              <w:ind w:firstLine="343"/>
              <w:contextualSpacing/>
              <w:jc w:val="both"/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260506">
              <w:rPr>
                <w:rFonts w:ascii="Times New Roman" w:hAnsi="Times New Roman"/>
                <w:sz w:val="24"/>
                <w:szCs w:val="24"/>
              </w:rPr>
              <w:t xml:space="preserve">Постановление Правительства РФ от 30.12.2015 № 1517 «О государственном регулировании цен на медицинские изделия, включенные в перечень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помощи» </w:t>
            </w:r>
          </w:p>
        </w:tc>
        <w:tc>
          <w:tcPr>
            <w:tcW w:w="6804" w:type="dxa"/>
            <w:shd w:val="clear" w:color="auto" w:fill="auto"/>
          </w:tcPr>
          <w:p w:rsidR="000444D8" w:rsidRPr="00260506" w:rsidRDefault="000444D8" w:rsidP="00260506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260506">
              <w:rPr>
                <w:rFonts w:ascii="Times New Roman" w:hAnsi="Times New Roman"/>
                <w:sz w:val="24"/>
                <w:szCs w:val="24"/>
              </w:rPr>
              <w:t>Органы исполнительной власти субъектов Российской Федерации устанавливают предельные размеры оптовых надбавок к фактическим отпускным ценам на медицинские изделия.</w:t>
            </w:r>
          </w:p>
        </w:tc>
        <w:tc>
          <w:tcPr>
            <w:tcW w:w="2977" w:type="dxa"/>
            <w:shd w:val="clear" w:color="auto" w:fill="auto"/>
          </w:tcPr>
          <w:p w:rsidR="000444D8" w:rsidRPr="007C13EF" w:rsidRDefault="000444D8" w:rsidP="00260506">
            <w:pPr>
              <w:spacing w:line="240" w:lineRule="auto"/>
              <w:contextualSpacing/>
              <w:jc w:val="center"/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C13EF"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  <w:t>п. 6</w:t>
            </w:r>
          </w:p>
        </w:tc>
      </w:tr>
      <w:tr w:rsidR="000444D8" w:rsidRPr="00260506" w:rsidTr="00E209E8">
        <w:tc>
          <w:tcPr>
            <w:tcW w:w="1384" w:type="dxa"/>
            <w:shd w:val="clear" w:color="auto" w:fill="auto"/>
          </w:tcPr>
          <w:p w:rsidR="000444D8" w:rsidRPr="00260506" w:rsidRDefault="000444D8" w:rsidP="00260506">
            <w:pPr>
              <w:spacing w:line="240" w:lineRule="auto"/>
              <w:contextualSpacing/>
              <w:jc w:val="center"/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  <w:p w:rsidR="000444D8" w:rsidRPr="00260506" w:rsidRDefault="000444D8" w:rsidP="00260506">
            <w:pPr>
              <w:spacing w:line="240" w:lineRule="auto"/>
              <w:contextualSpacing/>
              <w:jc w:val="center"/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  <w:p w:rsidR="000444D8" w:rsidRPr="00260506" w:rsidRDefault="000444D8" w:rsidP="00260506">
            <w:pPr>
              <w:spacing w:line="240" w:lineRule="auto"/>
              <w:contextualSpacing/>
              <w:jc w:val="center"/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  <w:p w:rsidR="000444D8" w:rsidRPr="007C13EF" w:rsidRDefault="000444D8" w:rsidP="00260506">
            <w:pPr>
              <w:spacing w:line="240" w:lineRule="auto"/>
              <w:contextualSpacing/>
              <w:jc w:val="center"/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C13EF"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0444D8" w:rsidRPr="00260506" w:rsidRDefault="000444D8" w:rsidP="007C13EF">
            <w:pPr>
              <w:spacing w:line="240" w:lineRule="auto"/>
              <w:ind w:firstLine="34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506">
              <w:rPr>
                <w:rFonts w:ascii="Times New Roman" w:hAnsi="Times New Roman"/>
                <w:sz w:val="24"/>
                <w:szCs w:val="24"/>
              </w:rPr>
              <w:t>Постановление Правительства Российской Федерации от 10.12.2008 № 950 «Об участии органов исполнительной власти субъектов Российской Федерации в области государственного регулирования тарифов в осуществлении государственного регулирования и контроля деятельности субъектов естественных монополий»</w:t>
            </w:r>
          </w:p>
        </w:tc>
        <w:tc>
          <w:tcPr>
            <w:tcW w:w="6804" w:type="dxa"/>
            <w:shd w:val="clear" w:color="auto" w:fill="auto"/>
          </w:tcPr>
          <w:p w:rsidR="000444D8" w:rsidRPr="00260506" w:rsidRDefault="000444D8" w:rsidP="00260506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Style w:val="a9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60506">
              <w:rPr>
                <w:rFonts w:ascii="Times New Roman" w:hAnsi="Times New Roman"/>
                <w:sz w:val="24"/>
                <w:szCs w:val="24"/>
              </w:rPr>
              <w:t>Органы регулирования осуществляют государственное регулирование и контроль деятельности субъектов естественных монополий в сфере железнодорожных перевозок пассажиров в пригородном сообщении и услуг в транспортных терминалах, портах и аэропортах.</w:t>
            </w:r>
          </w:p>
        </w:tc>
        <w:tc>
          <w:tcPr>
            <w:tcW w:w="2977" w:type="dxa"/>
            <w:shd w:val="clear" w:color="auto" w:fill="auto"/>
          </w:tcPr>
          <w:p w:rsidR="000444D8" w:rsidRPr="007C13EF" w:rsidRDefault="000444D8" w:rsidP="00260506">
            <w:pPr>
              <w:spacing w:line="240" w:lineRule="auto"/>
              <w:contextualSpacing/>
              <w:jc w:val="center"/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C13EF"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  <w:t>п. 6</w:t>
            </w:r>
          </w:p>
        </w:tc>
      </w:tr>
      <w:tr w:rsidR="000444D8" w:rsidRPr="00260506" w:rsidTr="00E209E8">
        <w:tc>
          <w:tcPr>
            <w:tcW w:w="1384" w:type="dxa"/>
            <w:shd w:val="clear" w:color="auto" w:fill="auto"/>
          </w:tcPr>
          <w:p w:rsidR="000444D8" w:rsidRPr="007C13EF" w:rsidRDefault="000444D8" w:rsidP="00260506">
            <w:pPr>
              <w:spacing w:line="240" w:lineRule="auto"/>
              <w:contextualSpacing/>
              <w:jc w:val="center"/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  <w:p w:rsidR="000444D8" w:rsidRPr="007C13EF" w:rsidRDefault="000444D8" w:rsidP="00260506">
            <w:pPr>
              <w:spacing w:line="240" w:lineRule="auto"/>
              <w:contextualSpacing/>
              <w:jc w:val="center"/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  <w:p w:rsidR="000444D8" w:rsidRPr="007C13EF" w:rsidRDefault="000444D8" w:rsidP="00260506">
            <w:pPr>
              <w:spacing w:line="240" w:lineRule="auto"/>
              <w:contextualSpacing/>
              <w:jc w:val="center"/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  <w:p w:rsidR="000444D8" w:rsidRPr="007C13EF" w:rsidRDefault="000444D8" w:rsidP="00260506">
            <w:pPr>
              <w:spacing w:line="240" w:lineRule="auto"/>
              <w:contextualSpacing/>
              <w:jc w:val="center"/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  <w:p w:rsidR="000444D8" w:rsidRPr="007C13EF" w:rsidRDefault="000444D8" w:rsidP="00260506">
            <w:pPr>
              <w:spacing w:line="240" w:lineRule="auto"/>
              <w:contextualSpacing/>
              <w:jc w:val="center"/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C13EF"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0444D8" w:rsidRPr="00260506" w:rsidRDefault="000444D8" w:rsidP="007C13EF">
            <w:pPr>
              <w:spacing w:line="240" w:lineRule="auto"/>
              <w:ind w:firstLine="34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5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Постановление Правительства Российской Федерации от 23.04.2008 </w:t>
            </w:r>
            <w:r w:rsidRPr="00260506">
              <w:rPr>
                <w:rFonts w:ascii="Times New Roman" w:hAnsi="Times New Roman"/>
                <w:sz w:val="24"/>
                <w:szCs w:val="24"/>
              </w:rPr>
              <w:lastRenderedPageBreak/>
              <w:t>№ 293 «О государственном регулировании цен (тарифов, сборов) на услуги субъектов естественных монополий в транспортных терминалах, портах, аэропортах и услуги по использованию инфраструктуры внутренних водных путей»</w:t>
            </w:r>
          </w:p>
        </w:tc>
        <w:tc>
          <w:tcPr>
            <w:tcW w:w="6804" w:type="dxa"/>
            <w:shd w:val="clear" w:color="auto" w:fill="auto"/>
          </w:tcPr>
          <w:p w:rsidR="000444D8" w:rsidRPr="00260506" w:rsidRDefault="000444D8" w:rsidP="00260506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5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Органы регулирования в пределах их компетенции устанавливают правила применения тарифов, порядок </w:t>
            </w:r>
            <w:r w:rsidRPr="00260506">
              <w:rPr>
                <w:rFonts w:ascii="Times New Roman" w:hAnsi="Times New Roman"/>
                <w:sz w:val="24"/>
                <w:szCs w:val="24"/>
              </w:rPr>
              <w:lastRenderedPageBreak/>
              <w:t>опубликования и введения в действие установленных тарифов и правил их применения, а также утверждают изменения, вносимые в них, если иное не предусмотрено законодательством Российской Федерации или международными договорами Российской Федерации.</w:t>
            </w:r>
          </w:p>
          <w:p w:rsidR="000444D8" w:rsidRPr="00260506" w:rsidRDefault="000444D8" w:rsidP="00260506">
            <w:pPr>
              <w:spacing w:line="240" w:lineRule="auto"/>
              <w:contextualSpacing/>
              <w:jc w:val="center"/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444D8" w:rsidRPr="007C13EF" w:rsidRDefault="000444D8" w:rsidP="00260506">
            <w:pPr>
              <w:spacing w:line="240" w:lineRule="auto"/>
              <w:contextualSpacing/>
              <w:jc w:val="center"/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  <w:p w:rsidR="000444D8" w:rsidRPr="007C13EF" w:rsidRDefault="000444D8" w:rsidP="00260506">
            <w:pPr>
              <w:spacing w:line="240" w:lineRule="auto"/>
              <w:contextualSpacing/>
              <w:jc w:val="center"/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C13EF"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  <w:t>п. 6</w:t>
            </w:r>
          </w:p>
        </w:tc>
      </w:tr>
      <w:tr w:rsidR="000444D8" w:rsidRPr="00260506" w:rsidTr="00E209E8">
        <w:trPr>
          <w:trHeight w:val="201"/>
        </w:trPr>
        <w:tc>
          <w:tcPr>
            <w:tcW w:w="1384" w:type="dxa"/>
            <w:shd w:val="clear" w:color="auto" w:fill="auto"/>
          </w:tcPr>
          <w:p w:rsidR="000444D8" w:rsidRPr="007C13EF" w:rsidRDefault="000444D8" w:rsidP="00260506">
            <w:pPr>
              <w:spacing w:line="240" w:lineRule="auto"/>
              <w:contextualSpacing/>
              <w:jc w:val="center"/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  <w:p w:rsidR="000444D8" w:rsidRPr="007C13EF" w:rsidRDefault="000444D8" w:rsidP="00260506">
            <w:pPr>
              <w:spacing w:line="240" w:lineRule="auto"/>
              <w:contextualSpacing/>
              <w:jc w:val="center"/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C13EF"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0444D8" w:rsidRPr="00260506" w:rsidRDefault="000444D8" w:rsidP="007C13EF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506">
              <w:rPr>
                <w:rFonts w:ascii="Times New Roman" w:hAnsi="Times New Roman"/>
                <w:sz w:val="24"/>
                <w:szCs w:val="24"/>
              </w:rPr>
              <w:t xml:space="preserve">«Кодекс Российской Федерации об административных правонарушениях» от 30.12.2001 № 195-ФЗ </w:t>
            </w:r>
          </w:p>
        </w:tc>
        <w:tc>
          <w:tcPr>
            <w:tcW w:w="6804" w:type="dxa"/>
            <w:shd w:val="clear" w:color="auto" w:fill="auto"/>
          </w:tcPr>
          <w:p w:rsidR="000444D8" w:rsidRPr="00260506" w:rsidRDefault="000444D8" w:rsidP="00260506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260506">
              <w:rPr>
                <w:rFonts w:ascii="Times New Roman" w:hAnsi="Times New Roman"/>
                <w:sz w:val="24"/>
                <w:szCs w:val="24"/>
              </w:rPr>
              <w:t xml:space="preserve">Хозяйствующие субъекты, осуществляющие деятельность </w:t>
            </w:r>
            <w:r w:rsidRPr="0026050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 перемещению и хранению задержанных транспортных средств на специализированной стоянке на территории Курской области.</w:t>
            </w:r>
          </w:p>
        </w:tc>
        <w:tc>
          <w:tcPr>
            <w:tcW w:w="2977" w:type="dxa"/>
            <w:shd w:val="clear" w:color="auto" w:fill="auto"/>
          </w:tcPr>
          <w:p w:rsidR="000444D8" w:rsidRPr="007C13EF" w:rsidRDefault="000444D8" w:rsidP="00260506">
            <w:pPr>
              <w:spacing w:line="240" w:lineRule="auto"/>
              <w:contextualSpacing/>
              <w:jc w:val="center"/>
              <w:rPr>
                <w:rStyle w:val="a9"/>
                <w:rFonts w:ascii="Times New Roman" w:hAnsi="Times New Roman"/>
                <w:color w:val="000000"/>
                <w:sz w:val="24"/>
                <w:szCs w:val="24"/>
              </w:rPr>
            </w:pPr>
            <w:r w:rsidRPr="007C13EF">
              <w:rPr>
                <w:rFonts w:ascii="Times New Roman" w:hAnsi="Times New Roman"/>
                <w:sz w:val="24"/>
                <w:szCs w:val="24"/>
              </w:rPr>
              <w:t>п.11 ст. 27.13</w:t>
            </w:r>
          </w:p>
        </w:tc>
      </w:tr>
    </w:tbl>
    <w:p w:rsidR="000444D8" w:rsidRPr="00260506" w:rsidRDefault="000444D8" w:rsidP="00260506">
      <w:pPr>
        <w:spacing w:line="240" w:lineRule="auto"/>
        <w:contextualSpacing/>
        <w:jc w:val="center"/>
        <w:rPr>
          <w:rStyle w:val="a9"/>
          <w:rFonts w:ascii="Times New Roman" w:hAnsi="Times New Roman"/>
          <w:color w:val="FF0000"/>
          <w:sz w:val="24"/>
          <w:szCs w:val="24"/>
        </w:rPr>
      </w:pPr>
    </w:p>
    <w:p w:rsidR="000444D8" w:rsidRPr="00260506" w:rsidRDefault="000444D8" w:rsidP="00260506">
      <w:pPr>
        <w:spacing w:line="240" w:lineRule="auto"/>
        <w:contextualSpacing/>
        <w:jc w:val="center"/>
        <w:rPr>
          <w:rStyle w:val="a9"/>
          <w:rFonts w:ascii="Times New Roman" w:hAnsi="Times New Roman"/>
          <w:color w:val="FF0000"/>
          <w:sz w:val="24"/>
          <w:szCs w:val="24"/>
        </w:rPr>
      </w:pPr>
    </w:p>
    <w:p w:rsidR="000444D8" w:rsidRPr="00260506" w:rsidRDefault="000444D8" w:rsidP="00260506">
      <w:pPr>
        <w:spacing w:line="240" w:lineRule="auto"/>
        <w:contextualSpacing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260506">
        <w:rPr>
          <w:rFonts w:ascii="Times New Roman" w:hAnsi="Times New Roman"/>
          <w:b/>
          <w:color w:val="FF0000"/>
          <w:sz w:val="24"/>
          <w:szCs w:val="24"/>
        </w:rPr>
        <w:t>Раздел III. Нормативные правовые акты федеральных органов исполнительной власти и нормативные документы федеральных органов исполнительной власти</w:t>
      </w:r>
    </w:p>
    <w:p w:rsidR="000444D8" w:rsidRPr="00260506" w:rsidRDefault="000444D8" w:rsidP="00260506">
      <w:pPr>
        <w:spacing w:line="240" w:lineRule="auto"/>
        <w:contextualSpacing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8"/>
        <w:gridCol w:w="4057"/>
        <w:gridCol w:w="6683"/>
        <w:gridCol w:w="2462"/>
      </w:tblGrid>
      <w:tr w:rsidR="000444D8" w:rsidRPr="00260506" w:rsidTr="00E209E8">
        <w:tc>
          <w:tcPr>
            <w:tcW w:w="1384" w:type="dxa"/>
            <w:shd w:val="clear" w:color="auto" w:fill="auto"/>
          </w:tcPr>
          <w:p w:rsidR="000444D8" w:rsidRPr="00260506" w:rsidRDefault="000444D8" w:rsidP="0026050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44D8" w:rsidRPr="00260506" w:rsidRDefault="000444D8" w:rsidP="0026050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44D8" w:rsidRPr="00260506" w:rsidRDefault="000444D8" w:rsidP="0026050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506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1" w:type="dxa"/>
            <w:shd w:val="clear" w:color="auto" w:fill="auto"/>
          </w:tcPr>
          <w:p w:rsidR="000444D8" w:rsidRPr="00260506" w:rsidRDefault="000444D8" w:rsidP="0026050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44D8" w:rsidRPr="00260506" w:rsidRDefault="000444D8" w:rsidP="0026050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44D8" w:rsidRPr="00260506" w:rsidRDefault="000444D8" w:rsidP="0026050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506">
              <w:rPr>
                <w:rFonts w:ascii="Times New Roman" w:hAnsi="Times New Roman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6804" w:type="dxa"/>
            <w:shd w:val="clear" w:color="auto" w:fill="auto"/>
          </w:tcPr>
          <w:p w:rsidR="000444D8" w:rsidRPr="00260506" w:rsidRDefault="000444D8" w:rsidP="0026050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44D8" w:rsidRPr="00260506" w:rsidRDefault="000444D8" w:rsidP="0026050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44D8" w:rsidRPr="00260506" w:rsidRDefault="000444D8" w:rsidP="0026050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506">
              <w:rPr>
                <w:rFonts w:ascii="Times New Roman" w:hAnsi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487" w:type="dxa"/>
            <w:shd w:val="clear" w:color="auto" w:fill="auto"/>
          </w:tcPr>
          <w:p w:rsidR="000444D8" w:rsidRPr="00260506" w:rsidRDefault="000444D8" w:rsidP="0026050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506">
              <w:rPr>
                <w:rFonts w:ascii="Times New Roman" w:hAnsi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0444D8" w:rsidRPr="00260506" w:rsidTr="00E209E8">
        <w:tc>
          <w:tcPr>
            <w:tcW w:w="14786" w:type="dxa"/>
            <w:gridSpan w:val="4"/>
            <w:shd w:val="clear" w:color="auto" w:fill="auto"/>
          </w:tcPr>
          <w:p w:rsidR="000444D8" w:rsidRPr="00260506" w:rsidRDefault="000444D8" w:rsidP="00260506">
            <w:pPr>
              <w:pStyle w:val="defaultcxsplast"/>
              <w:spacing w:before="0" w:beforeAutospacing="0" w:after="0" w:afterAutospacing="0"/>
              <w:ind w:left="165"/>
              <w:contextualSpacing/>
              <w:jc w:val="center"/>
            </w:pPr>
            <w:r w:rsidRPr="00260506">
              <w:rPr>
                <w:rStyle w:val="a9"/>
              </w:rPr>
              <w:t>Государственное регулирование цен (тарифов) в сферах естественных монополий</w:t>
            </w:r>
          </w:p>
        </w:tc>
      </w:tr>
      <w:tr w:rsidR="000444D8" w:rsidRPr="00260506" w:rsidTr="00E209E8">
        <w:tc>
          <w:tcPr>
            <w:tcW w:w="1384" w:type="dxa"/>
            <w:shd w:val="clear" w:color="auto" w:fill="auto"/>
          </w:tcPr>
          <w:p w:rsidR="000444D8" w:rsidRPr="00260506" w:rsidRDefault="000444D8" w:rsidP="0026050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44D8" w:rsidRPr="00260506" w:rsidRDefault="000444D8" w:rsidP="0026050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44D8" w:rsidRPr="00260506" w:rsidRDefault="000444D8" w:rsidP="0026050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50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0444D8" w:rsidRPr="00260506" w:rsidRDefault="000444D8" w:rsidP="007C13EF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506">
              <w:rPr>
                <w:rFonts w:ascii="Times New Roman" w:hAnsi="Times New Roman"/>
                <w:sz w:val="24"/>
                <w:szCs w:val="24"/>
              </w:rPr>
              <w:t>Приказ ФАС России от 15.08.2016   № 1145/16 «Об утверждении Методических указаний по расчету тарифов на перемещение и хранение задержанных транспортных средств и установлению сроков оплаты»</w:t>
            </w:r>
          </w:p>
        </w:tc>
        <w:tc>
          <w:tcPr>
            <w:tcW w:w="6804" w:type="dxa"/>
            <w:shd w:val="clear" w:color="auto" w:fill="auto"/>
          </w:tcPr>
          <w:p w:rsidR="000444D8" w:rsidRPr="00260506" w:rsidRDefault="000444D8" w:rsidP="00260506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506">
              <w:rPr>
                <w:rFonts w:ascii="Times New Roman" w:hAnsi="Times New Roman"/>
                <w:sz w:val="24"/>
                <w:szCs w:val="24"/>
              </w:rPr>
              <w:t xml:space="preserve">Тарифы на перемещение и хранение задержанных транспортных средств устанавливаются в расчете на одно транспортное средство и могут дифференцироваться уполномоченным органом исполнительной власти субъекта Российской Федерации по муниципальным образованиям субъекта Российской Федерации исходя из разрешенной максимальной массы, габаритов, категории транспортного </w:t>
            </w:r>
            <w:r w:rsidRPr="00260506">
              <w:rPr>
                <w:rFonts w:ascii="Times New Roman" w:hAnsi="Times New Roman"/>
                <w:sz w:val="24"/>
                <w:szCs w:val="24"/>
              </w:rPr>
              <w:lastRenderedPageBreak/>
              <w:t>средства и иным параметрам, необходимым для установления экономически обоснованных тарифов на перемещение и хранение различных задержанных транспортных средств.</w:t>
            </w:r>
          </w:p>
        </w:tc>
        <w:tc>
          <w:tcPr>
            <w:tcW w:w="2487" w:type="dxa"/>
            <w:shd w:val="clear" w:color="auto" w:fill="auto"/>
          </w:tcPr>
          <w:p w:rsidR="000444D8" w:rsidRPr="00260506" w:rsidRDefault="000444D8" w:rsidP="0026050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50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п. 2</w:t>
            </w:r>
          </w:p>
        </w:tc>
      </w:tr>
      <w:tr w:rsidR="000444D8" w:rsidRPr="00260506" w:rsidTr="00E209E8">
        <w:tc>
          <w:tcPr>
            <w:tcW w:w="1384" w:type="dxa"/>
            <w:shd w:val="clear" w:color="auto" w:fill="auto"/>
          </w:tcPr>
          <w:p w:rsidR="000444D8" w:rsidRPr="00260506" w:rsidRDefault="000444D8" w:rsidP="0026050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44D8" w:rsidRPr="00260506" w:rsidRDefault="000444D8" w:rsidP="0026050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50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0444D8" w:rsidRPr="00260506" w:rsidRDefault="000444D8" w:rsidP="007C13EF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506">
              <w:rPr>
                <w:rFonts w:ascii="Times New Roman" w:hAnsi="Times New Roman"/>
                <w:sz w:val="24"/>
                <w:szCs w:val="24"/>
              </w:rPr>
              <w:t>Приказ ФАС России от 05.12.2017     № 1649/17 «Об утверждении Методики расчета экономически обоснованного уровня затрат, учитываемых при формировании экономически обоснованного уровня тарифов за услуги субъектов естественных монополий в сфере перевозок пассажиров железнодорожным транспортом общего пользования в пригородном сообщении»</w:t>
            </w:r>
          </w:p>
        </w:tc>
        <w:tc>
          <w:tcPr>
            <w:tcW w:w="6804" w:type="dxa"/>
            <w:shd w:val="clear" w:color="auto" w:fill="auto"/>
          </w:tcPr>
          <w:p w:rsidR="000444D8" w:rsidRPr="00260506" w:rsidRDefault="000444D8" w:rsidP="00260506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506">
              <w:rPr>
                <w:rFonts w:ascii="Times New Roman" w:hAnsi="Times New Roman"/>
                <w:sz w:val="24"/>
                <w:szCs w:val="24"/>
              </w:rPr>
              <w:t>Экономически обоснованный уровень тарифов за услуги субъектов естественных монополий в сфере перевозок пассажиров железнодорожным транспортом общего пользования в пригородном сообщении устанавливается в расчете на единицу работы на период регулирования с учетом обеспечения безубыточной деятельности перевозчика и реализации его инвестиционной программы.</w:t>
            </w:r>
          </w:p>
          <w:p w:rsidR="000444D8" w:rsidRPr="00260506" w:rsidRDefault="000444D8" w:rsidP="0026050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  <w:shd w:val="clear" w:color="auto" w:fill="auto"/>
          </w:tcPr>
          <w:p w:rsidR="000444D8" w:rsidRPr="00260506" w:rsidRDefault="000444D8" w:rsidP="0026050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506">
              <w:rPr>
                <w:rFonts w:ascii="Times New Roman" w:hAnsi="Times New Roman"/>
                <w:color w:val="000000"/>
                <w:sz w:val="24"/>
                <w:szCs w:val="24"/>
              </w:rPr>
              <w:t>п. 7</w:t>
            </w:r>
          </w:p>
        </w:tc>
      </w:tr>
    </w:tbl>
    <w:p w:rsidR="000444D8" w:rsidRPr="00260506" w:rsidRDefault="000444D8" w:rsidP="00260506">
      <w:pPr>
        <w:spacing w:line="240" w:lineRule="auto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:rsidR="000444D8" w:rsidRPr="00260506" w:rsidRDefault="000444D8" w:rsidP="00260506">
      <w:pPr>
        <w:spacing w:line="240" w:lineRule="auto"/>
        <w:contextualSpacing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0444D8" w:rsidRPr="00260506" w:rsidRDefault="000444D8" w:rsidP="00260506">
      <w:pPr>
        <w:spacing w:line="240" w:lineRule="auto"/>
        <w:contextualSpacing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260506">
        <w:rPr>
          <w:rFonts w:ascii="Times New Roman" w:hAnsi="Times New Roman"/>
          <w:b/>
          <w:color w:val="FF0000"/>
          <w:sz w:val="24"/>
          <w:szCs w:val="24"/>
        </w:rPr>
        <w:t>Раздел IV. Законы и иные нормативные правовые акты субъектов Российской Федерации</w:t>
      </w:r>
    </w:p>
    <w:p w:rsidR="000444D8" w:rsidRPr="00260506" w:rsidRDefault="000444D8" w:rsidP="00260506">
      <w:pPr>
        <w:spacing w:line="240" w:lineRule="auto"/>
        <w:contextualSpacing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4064"/>
        <w:gridCol w:w="6679"/>
        <w:gridCol w:w="2460"/>
      </w:tblGrid>
      <w:tr w:rsidR="000444D8" w:rsidRPr="00260506" w:rsidTr="00E209E8">
        <w:tc>
          <w:tcPr>
            <w:tcW w:w="1384" w:type="dxa"/>
            <w:shd w:val="clear" w:color="auto" w:fill="auto"/>
          </w:tcPr>
          <w:p w:rsidR="000444D8" w:rsidRPr="00260506" w:rsidRDefault="000444D8" w:rsidP="0026050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44D8" w:rsidRPr="00260506" w:rsidRDefault="000444D8" w:rsidP="0026050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44D8" w:rsidRPr="00260506" w:rsidRDefault="000444D8" w:rsidP="0026050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506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1" w:type="dxa"/>
            <w:shd w:val="clear" w:color="auto" w:fill="auto"/>
          </w:tcPr>
          <w:p w:rsidR="000444D8" w:rsidRPr="00260506" w:rsidRDefault="000444D8" w:rsidP="0026050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44D8" w:rsidRPr="00260506" w:rsidRDefault="000444D8" w:rsidP="0026050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44D8" w:rsidRPr="00260506" w:rsidRDefault="000444D8" w:rsidP="0026050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506">
              <w:rPr>
                <w:rFonts w:ascii="Times New Roman" w:hAnsi="Times New Roman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6804" w:type="dxa"/>
            <w:shd w:val="clear" w:color="auto" w:fill="auto"/>
          </w:tcPr>
          <w:p w:rsidR="000444D8" w:rsidRPr="00260506" w:rsidRDefault="000444D8" w:rsidP="0026050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44D8" w:rsidRPr="00260506" w:rsidRDefault="000444D8" w:rsidP="0026050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44D8" w:rsidRPr="00260506" w:rsidRDefault="000444D8" w:rsidP="0026050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506">
              <w:rPr>
                <w:rFonts w:ascii="Times New Roman" w:hAnsi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487" w:type="dxa"/>
            <w:shd w:val="clear" w:color="auto" w:fill="auto"/>
          </w:tcPr>
          <w:p w:rsidR="000444D8" w:rsidRPr="00260506" w:rsidRDefault="000444D8" w:rsidP="0026050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506">
              <w:rPr>
                <w:rFonts w:ascii="Times New Roman" w:hAnsi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0444D8" w:rsidRPr="00260506" w:rsidTr="00E209E8">
        <w:tc>
          <w:tcPr>
            <w:tcW w:w="14786" w:type="dxa"/>
            <w:gridSpan w:val="4"/>
            <w:shd w:val="clear" w:color="auto" w:fill="auto"/>
          </w:tcPr>
          <w:p w:rsidR="000444D8" w:rsidRPr="00260506" w:rsidRDefault="000444D8" w:rsidP="00260506">
            <w:pPr>
              <w:pStyle w:val="defaultcxsplast"/>
              <w:spacing w:before="0" w:beforeAutospacing="0" w:after="0" w:afterAutospacing="0"/>
              <w:ind w:left="165"/>
              <w:contextualSpacing/>
              <w:jc w:val="center"/>
            </w:pPr>
            <w:r w:rsidRPr="00260506">
              <w:rPr>
                <w:rStyle w:val="a9"/>
              </w:rPr>
              <w:t>Государственное регулирование цен (тарифов) в сферах естественных монополий</w:t>
            </w:r>
          </w:p>
        </w:tc>
      </w:tr>
      <w:tr w:rsidR="000444D8" w:rsidRPr="00260506" w:rsidTr="00E209E8">
        <w:tc>
          <w:tcPr>
            <w:tcW w:w="1384" w:type="dxa"/>
            <w:shd w:val="clear" w:color="auto" w:fill="auto"/>
          </w:tcPr>
          <w:p w:rsidR="000444D8" w:rsidRPr="00260506" w:rsidRDefault="000444D8" w:rsidP="0026050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44D8" w:rsidRPr="00260506" w:rsidRDefault="000444D8" w:rsidP="0026050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44D8" w:rsidRPr="00260506" w:rsidRDefault="000444D8" w:rsidP="0026050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50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0444D8" w:rsidRPr="00260506" w:rsidRDefault="000444D8" w:rsidP="007C13EF">
            <w:pPr>
              <w:spacing w:line="240" w:lineRule="auto"/>
              <w:ind w:firstLine="37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506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Курской области от 28.12.2022                    № 1640-па «Об утверждении Методики расчета регулируемых тарифов на перевозки </w:t>
            </w:r>
            <w:r w:rsidRPr="00260506">
              <w:rPr>
                <w:rFonts w:ascii="Times New Roman" w:hAnsi="Times New Roman"/>
                <w:sz w:val="24"/>
                <w:szCs w:val="24"/>
              </w:rPr>
              <w:lastRenderedPageBreak/>
              <w:t>автомобильным транспортом по межмуниципальным маршрутам регулярных перевозок в границах Курской области»</w:t>
            </w:r>
          </w:p>
        </w:tc>
        <w:tc>
          <w:tcPr>
            <w:tcW w:w="6804" w:type="dxa"/>
            <w:shd w:val="clear" w:color="auto" w:fill="auto"/>
          </w:tcPr>
          <w:p w:rsidR="000444D8" w:rsidRPr="00260506" w:rsidRDefault="000444D8" w:rsidP="00260506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506">
              <w:rPr>
                <w:rFonts w:ascii="Times New Roman" w:hAnsi="Times New Roman"/>
                <w:sz w:val="24"/>
                <w:szCs w:val="24"/>
              </w:rPr>
              <w:lastRenderedPageBreak/>
              <w:t>Хозяйствующие субъекты, осуществляющие перевозку пассажиров и багажа автомобильным транспортом по межмуниципальным маршрутам регулярных перевозок по регулируемым тар</w:t>
            </w:r>
            <w:r w:rsidR="00AA3103">
              <w:rPr>
                <w:rFonts w:ascii="Times New Roman" w:hAnsi="Times New Roman"/>
                <w:sz w:val="24"/>
                <w:szCs w:val="24"/>
              </w:rPr>
              <w:t>ифам в границах Курской области</w:t>
            </w:r>
          </w:p>
          <w:p w:rsidR="000444D8" w:rsidRPr="00260506" w:rsidRDefault="000444D8" w:rsidP="00260506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shd w:val="clear" w:color="auto" w:fill="auto"/>
          </w:tcPr>
          <w:p w:rsidR="000444D8" w:rsidRPr="00260506" w:rsidRDefault="0012351B" w:rsidP="0026050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Весь документ</w:t>
            </w:r>
          </w:p>
        </w:tc>
      </w:tr>
      <w:tr w:rsidR="000444D8" w:rsidRPr="00260506" w:rsidTr="00E209E8">
        <w:tc>
          <w:tcPr>
            <w:tcW w:w="1384" w:type="dxa"/>
            <w:shd w:val="clear" w:color="auto" w:fill="auto"/>
          </w:tcPr>
          <w:p w:rsidR="000444D8" w:rsidRPr="00260506" w:rsidRDefault="000444D8" w:rsidP="0026050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44D8" w:rsidRPr="00260506" w:rsidRDefault="000444D8" w:rsidP="0026050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44D8" w:rsidRPr="00260506" w:rsidRDefault="000444D8" w:rsidP="0026050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44D8" w:rsidRPr="00260506" w:rsidRDefault="000444D8" w:rsidP="0026050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50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0444D8" w:rsidRPr="001A3244" w:rsidRDefault="000444D8" w:rsidP="007C13EF">
            <w:pPr>
              <w:spacing w:line="240" w:lineRule="auto"/>
              <w:ind w:firstLine="37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3244">
              <w:rPr>
                <w:rFonts w:ascii="Times New Roman" w:hAnsi="Times New Roman"/>
                <w:sz w:val="24"/>
                <w:szCs w:val="24"/>
              </w:rPr>
              <w:t xml:space="preserve">Постановление комитета по тарифам и ценам Курской области от 19.08.2022 № 18 «Об утверждении Методики расчета регулируемых тарифов на перевозки по муниципальным маршрутам </w:t>
            </w:r>
            <w:r w:rsidR="001A3244">
              <w:rPr>
                <w:rFonts w:ascii="Times New Roman" w:hAnsi="Times New Roman"/>
                <w:sz w:val="24"/>
                <w:szCs w:val="24"/>
              </w:rPr>
              <w:t>регулярных перевозок в границах</w:t>
            </w:r>
            <w:r w:rsidR="001A3244" w:rsidRPr="001A3244">
              <w:rPr>
                <w:rFonts w:ascii="Times New Roman" w:hAnsi="Times New Roman"/>
                <w:sz w:val="24"/>
                <w:szCs w:val="24"/>
              </w:rPr>
              <w:t xml:space="preserve"> го</w:t>
            </w:r>
            <w:r w:rsidR="001A3244">
              <w:rPr>
                <w:rFonts w:ascii="Times New Roman" w:hAnsi="Times New Roman"/>
                <w:sz w:val="24"/>
                <w:szCs w:val="24"/>
              </w:rPr>
              <w:t>родских округов Курской области</w:t>
            </w:r>
            <w:r w:rsidR="001A3244" w:rsidRPr="001A3244">
              <w:rPr>
                <w:rFonts w:ascii="Times New Roman" w:hAnsi="Times New Roman"/>
                <w:sz w:val="24"/>
                <w:szCs w:val="24"/>
              </w:rPr>
              <w:t xml:space="preserve"> (в редакции постановлений комитета по тарифам и ценам Курской области от 27.06.2023 № 18, от 11.12.2025 № 39)</w:t>
            </w:r>
          </w:p>
        </w:tc>
        <w:tc>
          <w:tcPr>
            <w:tcW w:w="6804" w:type="dxa"/>
            <w:shd w:val="clear" w:color="auto" w:fill="auto"/>
          </w:tcPr>
          <w:p w:rsidR="000444D8" w:rsidRPr="001A3244" w:rsidRDefault="000444D8" w:rsidP="00260506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244">
              <w:rPr>
                <w:rFonts w:ascii="Times New Roman" w:hAnsi="Times New Roman"/>
                <w:sz w:val="24"/>
                <w:szCs w:val="24"/>
              </w:rPr>
              <w:t>Методика определяет принципы расчета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</w:t>
            </w:r>
            <w:r w:rsidR="001A3244" w:rsidRPr="001A3244">
              <w:rPr>
                <w:rFonts w:ascii="Times New Roman" w:hAnsi="Times New Roman"/>
                <w:sz w:val="24"/>
                <w:szCs w:val="24"/>
              </w:rPr>
              <w:t>к в границах городских округов Курской области</w:t>
            </w:r>
          </w:p>
          <w:p w:rsidR="000444D8" w:rsidRPr="001A3244" w:rsidRDefault="000444D8" w:rsidP="00260506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  <w:shd w:val="clear" w:color="auto" w:fill="auto"/>
          </w:tcPr>
          <w:p w:rsidR="000444D8" w:rsidRPr="00260506" w:rsidRDefault="0012351B" w:rsidP="0026050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Весь документ</w:t>
            </w:r>
          </w:p>
        </w:tc>
      </w:tr>
      <w:tr w:rsidR="009171AF" w:rsidRPr="00260506" w:rsidTr="00E209E8">
        <w:tc>
          <w:tcPr>
            <w:tcW w:w="1384" w:type="dxa"/>
            <w:shd w:val="clear" w:color="auto" w:fill="auto"/>
          </w:tcPr>
          <w:p w:rsidR="009171AF" w:rsidRPr="00260506" w:rsidRDefault="009171AF" w:rsidP="0026050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9171AF" w:rsidRPr="00260506" w:rsidRDefault="00AA3103" w:rsidP="00AA3103">
            <w:pPr>
              <w:spacing w:line="240" w:lineRule="auto"/>
              <w:ind w:firstLine="37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М</w:t>
            </w:r>
            <w:r w:rsidRPr="00AA3103">
              <w:rPr>
                <w:rFonts w:ascii="Times New Roman" w:hAnsi="Times New Roman"/>
                <w:sz w:val="24"/>
                <w:szCs w:val="24"/>
              </w:rPr>
              <w:t>инистерства по тарифам и ценам Курской области от 24.12.2024 № 92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AA3103">
              <w:rPr>
                <w:rFonts w:ascii="Times New Roman" w:hAnsi="Times New Roman"/>
                <w:sz w:val="24"/>
                <w:szCs w:val="24"/>
              </w:rPr>
              <w:t>Об утверждении Методи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 расчета регулируемых тарифов </w:t>
            </w:r>
            <w:r w:rsidRPr="00AA3103">
              <w:rPr>
                <w:rFonts w:ascii="Times New Roman" w:hAnsi="Times New Roman"/>
                <w:sz w:val="24"/>
                <w:szCs w:val="24"/>
              </w:rPr>
              <w:t>на перевозки автомобильным транспортом по муниципальным маршрутам регулярных перевозок в границах Курской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804" w:type="dxa"/>
            <w:shd w:val="clear" w:color="auto" w:fill="auto"/>
          </w:tcPr>
          <w:p w:rsidR="009171AF" w:rsidRPr="00260506" w:rsidRDefault="00AA3103" w:rsidP="00AA3103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506">
              <w:rPr>
                <w:rFonts w:ascii="Times New Roman" w:hAnsi="Times New Roman"/>
                <w:sz w:val="24"/>
                <w:szCs w:val="24"/>
              </w:rPr>
              <w:t xml:space="preserve">Хозяйствующие субъекты, осуществляющие перевозку пассажиров и багажа автомобильным транспортом по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муниципальным</w:t>
            </w:r>
            <w:r w:rsidRPr="00260506">
              <w:rPr>
                <w:rFonts w:ascii="Times New Roman" w:hAnsi="Times New Roman"/>
                <w:sz w:val="24"/>
                <w:szCs w:val="24"/>
              </w:rPr>
              <w:t xml:space="preserve"> маршрутам регулярных перевозок по регулируемым тар</w:t>
            </w:r>
            <w:r>
              <w:rPr>
                <w:rFonts w:ascii="Times New Roman" w:hAnsi="Times New Roman"/>
                <w:sz w:val="24"/>
                <w:szCs w:val="24"/>
              </w:rPr>
              <w:t>ифам в границах Курской области</w:t>
            </w:r>
          </w:p>
        </w:tc>
        <w:tc>
          <w:tcPr>
            <w:tcW w:w="2487" w:type="dxa"/>
            <w:shd w:val="clear" w:color="auto" w:fill="auto"/>
          </w:tcPr>
          <w:p w:rsidR="009171AF" w:rsidRPr="00260506" w:rsidRDefault="00AA3103" w:rsidP="0026050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Весь документ</w:t>
            </w:r>
          </w:p>
        </w:tc>
      </w:tr>
      <w:tr w:rsidR="000444D8" w:rsidRPr="00260506" w:rsidTr="00E209E8">
        <w:tc>
          <w:tcPr>
            <w:tcW w:w="1384" w:type="dxa"/>
            <w:shd w:val="clear" w:color="auto" w:fill="auto"/>
          </w:tcPr>
          <w:p w:rsidR="000444D8" w:rsidRPr="00260506" w:rsidRDefault="000444D8" w:rsidP="0026050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44D8" w:rsidRPr="00260506" w:rsidRDefault="000444D8" w:rsidP="0026050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44D8" w:rsidRPr="00260506" w:rsidRDefault="000444D8" w:rsidP="0026050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44D8" w:rsidRPr="00260506" w:rsidRDefault="009171AF" w:rsidP="0026050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0444D8" w:rsidRPr="00260506" w:rsidRDefault="000444D8" w:rsidP="007C13EF">
            <w:pPr>
              <w:spacing w:line="240" w:lineRule="auto"/>
              <w:ind w:firstLine="37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506">
              <w:rPr>
                <w:rFonts w:ascii="Times New Roman" w:hAnsi="Times New Roman"/>
                <w:sz w:val="24"/>
                <w:szCs w:val="24"/>
              </w:rPr>
              <w:t xml:space="preserve">Постановление Губернатора Курской области от 17.12.2001 № 916 «О предельных размерах наценок на продукцию (товары), реализуемую на предприятиях общественного питания при общеобразовательных школах, профтехучилищах, средних </w:t>
            </w:r>
            <w:r w:rsidRPr="00260506">
              <w:rPr>
                <w:rFonts w:ascii="Times New Roman" w:hAnsi="Times New Roman"/>
                <w:sz w:val="24"/>
                <w:szCs w:val="24"/>
              </w:rPr>
              <w:lastRenderedPageBreak/>
              <w:t>специальных и высших учебных заведениях»</w:t>
            </w:r>
          </w:p>
        </w:tc>
        <w:tc>
          <w:tcPr>
            <w:tcW w:w="6804" w:type="dxa"/>
            <w:shd w:val="clear" w:color="auto" w:fill="auto"/>
          </w:tcPr>
          <w:p w:rsidR="000444D8" w:rsidRPr="00260506" w:rsidRDefault="000444D8" w:rsidP="00260506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0506">
              <w:rPr>
                <w:rFonts w:ascii="Times New Roman" w:hAnsi="Times New Roman"/>
                <w:sz w:val="24"/>
                <w:szCs w:val="24"/>
              </w:rPr>
              <w:lastRenderedPageBreak/>
              <w:t>Хозяйствующие субъекты, осуществляющие реализацию продукции (товаров) на предприятиях общественного питания при общеобразовательных школах, профтехучилищах, средних специаль</w:t>
            </w:r>
            <w:r w:rsidR="00AA3103">
              <w:rPr>
                <w:rFonts w:ascii="Times New Roman" w:hAnsi="Times New Roman"/>
                <w:sz w:val="24"/>
                <w:szCs w:val="24"/>
              </w:rPr>
              <w:t>ных и высших учебных заведениях</w:t>
            </w:r>
          </w:p>
          <w:p w:rsidR="000444D8" w:rsidRPr="00260506" w:rsidRDefault="000444D8" w:rsidP="0026050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7" w:type="dxa"/>
            <w:shd w:val="clear" w:color="auto" w:fill="auto"/>
          </w:tcPr>
          <w:p w:rsidR="000444D8" w:rsidRPr="00260506" w:rsidRDefault="000444D8" w:rsidP="0026050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444D8" w:rsidRPr="00260506" w:rsidRDefault="000444D8" w:rsidP="0026050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506">
              <w:rPr>
                <w:rFonts w:ascii="Times New Roman" w:hAnsi="Times New Roman"/>
                <w:color w:val="000000"/>
                <w:sz w:val="24"/>
                <w:szCs w:val="24"/>
              </w:rPr>
              <w:t>п. 2</w:t>
            </w:r>
          </w:p>
        </w:tc>
      </w:tr>
      <w:tr w:rsidR="00260506" w:rsidRPr="00260506" w:rsidTr="00E209E8">
        <w:tc>
          <w:tcPr>
            <w:tcW w:w="1384" w:type="dxa"/>
            <w:shd w:val="clear" w:color="auto" w:fill="auto"/>
          </w:tcPr>
          <w:p w:rsidR="00260506" w:rsidRPr="00260506" w:rsidRDefault="009171AF" w:rsidP="0026050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4111" w:type="dxa"/>
            <w:shd w:val="clear" w:color="auto" w:fill="auto"/>
          </w:tcPr>
          <w:p w:rsidR="00260506" w:rsidRPr="007C13EF" w:rsidRDefault="00D636E0" w:rsidP="00D636E0">
            <w:pPr>
              <w:spacing w:line="240" w:lineRule="auto"/>
              <w:ind w:firstLine="37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36E0">
              <w:rPr>
                <w:rFonts w:ascii="Times New Roman" w:hAnsi="Times New Roman"/>
                <w:sz w:val="24"/>
                <w:szCs w:val="24"/>
              </w:rPr>
              <w:t>Постановление Правительства Курской области от 31.10.2024 № 887-пп «Об утверждении Положения о Министерстве по т</w:t>
            </w:r>
            <w:r>
              <w:rPr>
                <w:rFonts w:ascii="Times New Roman" w:hAnsi="Times New Roman"/>
                <w:sz w:val="24"/>
                <w:szCs w:val="24"/>
              </w:rPr>
              <w:t>арифам и ценам Курской области»</w:t>
            </w:r>
          </w:p>
        </w:tc>
        <w:tc>
          <w:tcPr>
            <w:tcW w:w="6804" w:type="dxa"/>
            <w:shd w:val="clear" w:color="auto" w:fill="auto"/>
          </w:tcPr>
          <w:p w:rsidR="00260506" w:rsidRDefault="00260506" w:rsidP="00260506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Полномочия по:</w:t>
            </w:r>
          </w:p>
          <w:p w:rsidR="00260506" w:rsidRDefault="00260506" w:rsidP="00260506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государственному регулированию цен (тарифов), над</w:t>
            </w:r>
            <w:r w:rsidR="00BD2DCF">
              <w:rPr>
                <w:rFonts w:ascii="Times New Roman" w:hAnsi="Times New Roman"/>
                <w:sz w:val="24"/>
                <w:szCs w:val="24"/>
              </w:rPr>
              <w:t>баво</w:t>
            </w:r>
            <w:r>
              <w:rPr>
                <w:rFonts w:ascii="Times New Roman" w:hAnsi="Times New Roman"/>
                <w:sz w:val="24"/>
                <w:szCs w:val="24"/>
              </w:rPr>
              <w:t>к,</w:t>
            </w:r>
            <w:r w:rsidR="00BD2DCF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/>
                <w:sz w:val="24"/>
                <w:szCs w:val="24"/>
              </w:rPr>
              <w:t>ценок и т.д.;</w:t>
            </w:r>
          </w:p>
          <w:p w:rsidR="00260506" w:rsidRPr="00260506" w:rsidRDefault="00260506" w:rsidP="00260506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региональному  </w:t>
            </w:r>
            <w:r w:rsidRPr="00D02449">
              <w:rPr>
                <w:rFonts w:ascii="Times New Roman" w:hAnsi="Times New Roman"/>
                <w:sz w:val="24"/>
                <w:szCs w:val="24"/>
              </w:rPr>
              <w:t>государственном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02449">
              <w:rPr>
                <w:rFonts w:ascii="Times New Roman" w:hAnsi="Times New Roman"/>
                <w:sz w:val="24"/>
                <w:szCs w:val="24"/>
              </w:rPr>
              <w:t xml:space="preserve"> контрол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D02449">
              <w:rPr>
                <w:rFonts w:ascii="Times New Roman" w:hAnsi="Times New Roman"/>
                <w:sz w:val="24"/>
                <w:szCs w:val="24"/>
              </w:rPr>
              <w:t xml:space="preserve"> (надзор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02449">
              <w:rPr>
                <w:rFonts w:ascii="Times New Roman" w:hAnsi="Times New Roman"/>
                <w:sz w:val="24"/>
                <w:szCs w:val="24"/>
              </w:rPr>
              <w:t>)</w:t>
            </w:r>
            <w:r w:rsidR="00BD2D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87" w:type="dxa"/>
            <w:shd w:val="clear" w:color="auto" w:fill="auto"/>
          </w:tcPr>
          <w:p w:rsidR="00260506" w:rsidRPr="00260506" w:rsidRDefault="00D636E0" w:rsidP="00C23CBC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п.11</w:t>
            </w:r>
          </w:p>
        </w:tc>
      </w:tr>
      <w:tr w:rsidR="00260506" w:rsidRPr="00260506" w:rsidTr="00E209E8">
        <w:tc>
          <w:tcPr>
            <w:tcW w:w="1384" w:type="dxa"/>
            <w:shd w:val="clear" w:color="auto" w:fill="auto"/>
          </w:tcPr>
          <w:p w:rsidR="00260506" w:rsidRPr="00260506" w:rsidRDefault="009171AF" w:rsidP="0026050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260506" w:rsidRPr="00260506" w:rsidRDefault="00260506" w:rsidP="00BD2DCF">
            <w:pPr>
              <w:autoSpaceDE w:val="0"/>
              <w:autoSpaceDN w:val="0"/>
              <w:adjustRightInd w:val="0"/>
              <w:ind w:firstLine="3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2449">
              <w:rPr>
                <w:rFonts w:ascii="Times New Roman" w:hAnsi="Times New Roman"/>
                <w:sz w:val="24"/>
                <w:szCs w:val="24"/>
              </w:rPr>
              <w:t>Постановление Администрации Курской области от 06.12.2021 № 1288-па «Об утверждении Положения о региональном государственном контроле (надзоре) в области регулируемых государством цен (тарифов) на территории Курской области</w:t>
            </w:r>
          </w:p>
        </w:tc>
        <w:tc>
          <w:tcPr>
            <w:tcW w:w="6804" w:type="dxa"/>
            <w:shd w:val="clear" w:color="auto" w:fill="auto"/>
          </w:tcPr>
          <w:p w:rsidR="00260506" w:rsidRPr="00260506" w:rsidRDefault="00260506" w:rsidP="00260506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shd w:val="clear" w:color="auto" w:fill="auto"/>
          </w:tcPr>
          <w:p w:rsidR="00260506" w:rsidRDefault="00665807" w:rsidP="00260506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п/п «а» п.1; </w:t>
            </w:r>
          </w:p>
          <w:p w:rsidR="00665807" w:rsidRPr="00260506" w:rsidRDefault="00665807" w:rsidP="00665807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п/п «а» п.3.</w:t>
            </w:r>
          </w:p>
        </w:tc>
      </w:tr>
    </w:tbl>
    <w:p w:rsidR="00C10884" w:rsidRDefault="00C10884" w:rsidP="00B759D4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C10884" w:rsidSect="00B759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44BA4"/>
    <w:multiLevelType w:val="multilevel"/>
    <w:tmpl w:val="0992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EE3"/>
    <w:rsid w:val="00010C10"/>
    <w:rsid w:val="000444D8"/>
    <w:rsid w:val="00055C83"/>
    <w:rsid w:val="0007752D"/>
    <w:rsid w:val="00082AD3"/>
    <w:rsid w:val="000C54B3"/>
    <w:rsid w:val="000D7341"/>
    <w:rsid w:val="00114F94"/>
    <w:rsid w:val="0012351B"/>
    <w:rsid w:val="00130D22"/>
    <w:rsid w:val="00147D9F"/>
    <w:rsid w:val="001736A8"/>
    <w:rsid w:val="00195D76"/>
    <w:rsid w:val="001A1226"/>
    <w:rsid w:val="001A3244"/>
    <w:rsid w:val="001A7552"/>
    <w:rsid w:val="001B4588"/>
    <w:rsid w:val="001C0677"/>
    <w:rsid w:val="001F15B1"/>
    <w:rsid w:val="00206F7C"/>
    <w:rsid w:val="00233770"/>
    <w:rsid w:val="00252F2D"/>
    <w:rsid w:val="00260506"/>
    <w:rsid w:val="00272596"/>
    <w:rsid w:val="002B197B"/>
    <w:rsid w:val="002C6948"/>
    <w:rsid w:val="002E27BF"/>
    <w:rsid w:val="00302C60"/>
    <w:rsid w:val="0033578E"/>
    <w:rsid w:val="0035496C"/>
    <w:rsid w:val="00366CD9"/>
    <w:rsid w:val="003A2214"/>
    <w:rsid w:val="003A6DC3"/>
    <w:rsid w:val="00402F87"/>
    <w:rsid w:val="004062FC"/>
    <w:rsid w:val="00420EE3"/>
    <w:rsid w:val="00423AA4"/>
    <w:rsid w:val="004367AF"/>
    <w:rsid w:val="004450C4"/>
    <w:rsid w:val="00460E2B"/>
    <w:rsid w:val="004664D1"/>
    <w:rsid w:val="00486C0C"/>
    <w:rsid w:val="00492C34"/>
    <w:rsid w:val="004A0D56"/>
    <w:rsid w:val="0050319B"/>
    <w:rsid w:val="00507078"/>
    <w:rsid w:val="00511518"/>
    <w:rsid w:val="0051217C"/>
    <w:rsid w:val="005162F8"/>
    <w:rsid w:val="00524177"/>
    <w:rsid w:val="005241DC"/>
    <w:rsid w:val="00573DF0"/>
    <w:rsid w:val="005A6223"/>
    <w:rsid w:val="005C4C4A"/>
    <w:rsid w:val="005D2A45"/>
    <w:rsid w:val="005E2B62"/>
    <w:rsid w:val="005E630C"/>
    <w:rsid w:val="005F2CD2"/>
    <w:rsid w:val="00612259"/>
    <w:rsid w:val="006217DF"/>
    <w:rsid w:val="00650451"/>
    <w:rsid w:val="00651919"/>
    <w:rsid w:val="00662545"/>
    <w:rsid w:val="00665807"/>
    <w:rsid w:val="006679DA"/>
    <w:rsid w:val="00677B43"/>
    <w:rsid w:val="00685383"/>
    <w:rsid w:val="006D3AB9"/>
    <w:rsid w:val="006E3BB0"/>
    <w:rsid w:val="006F2544"/>
    <w:rsid w:val="007329A0"/>
    <w:rsid w:val="007519C8"/>
    <w:rsid w:val="00796145"/>
    <w:rsid w:val="007A22DA"/>
    <w:rsid w:val="007B785B"/>
    <w:rsid w:val="007C13EF"/>
    <w:rsid w:val="007D0AF6"/>
    <w:rsid w:val="00801CDA"/>
    <w:rsid w:val="008123F3"/>
    <w:rsid w:val="008164F6"/>
    <w:rsid w:val="00827511"/>
    <w:rsid w:val="00840DEB"/>
    <w:rsid w:val="00862714"/>
    <w:rsid w:val="00885087"/>
    <w:rsid w:val="008877B3"/>
    <w:rsid w:val="008A50D7"/>
    <w:rsid w:val="008A54CF"/>
    <w:rsid w:val="008B76E4"/>
    <w:rsid w:val="008C69D5"/>
    <w:rsid w:val="008D6F00"/>
    <w:rsid w:val="008E1780"/>
    <w:rsid w:val="0090598E"/>
    <w:rsid w:val="009118C2"/>
    <w:rsid w:val="009171AF"/>
    <w:rsid w:val="00952757"/>
    <w:rsid w:val="00952A72"/>
    <w:rsid w:val="009940CE"/>
    <w:rsid w:val="009A7DE3"/>
    <w:rsid w:val="009B707A"/>
    <w:rsid w:val="009D13F9"/>
    <w:rsid w:val="009E6744"/>
    <w:rsid w:val="00A063E0"/>
    <w:rsid w:val="00A076AE"/>
    <w:rsid w:val="00A35325"/>
    <w:rsid w:val="00A55777"/>
    <w:rsid w:val="00A6147B"/>
    <w:rsid w:val="00A748C1"/>
    <w:rsid w:val="00A80337"/>
    <w:rsid w:val="00A8179E"/>
    <w:rsid w:val="00AA3103"/>
    <w:rsid w:val="00AB0EC7"/>
    <w:rsid w:val="00AB1E5B"/>
    <w:rsid w:val="00AB7A95"/>
    <w:rsid w:val="00AD3D74"/>
    <w:rsid w:val="00AF55BF"/>
    <w:rsid w:val="00B011E8"/>
    <w:rsid w:val="00B0246D"/>
    <w:rsid w:val="00B11875"/>
    <w:rsid w:val="00B274E1"/>
    <w:rsid w:val="00B416A0"/>
    <w:rsid w:val="00B42CBB"/>
    <w:rsid w:val="00B46513"/>
    <w:rsid w:val="00B7139D"/>
    <w:rsid w:val="00B759D4"/>
    <w:rsid w:val="00B75DB1"/>
    <w:rsid w:val="00B93EE3"/>
    <w:rsid w:val="00B954C7"/>
    <w:rsid w:val="00BD04E9"/>
    <w:rsid w:val="00BD2DCF"/>
    <w:rsid w:val="00BE2639"/>
    <w:rsid w:val="00BE7020"/>
    <w:rsid w:val="00C10884"/>
    <w:rsid w:val="00C23CBC"/>
    <w:rsid w:val="00C27034"/>
    <w:rsid w:val="00C336AE"/>
    <w:rsid w:val="00C41117"/>
    <w:rsid w:val="00C625D1"/>
    <w:rsid w:val="00C77D11"/>
    <w:rsid w:val="00CA3854"/>
    <w:rsid w:val="00CA3D1B"/>
    <w:rsid w:val="00CA67AC"/>
    <w:rsid w:val="00CC50E9"/>
    <w:rsid w:val="00CD64C1"/>
    <w:rsid w:val="00CD68B2"/>
    <w:rsid w:val="00CF7A60"/>
    <w:rsid w:val="00D00AAB"/>
    <w:rsid w:val="00D07B35"/>
    <w:rsid w:val="00D41EEA"/>
    <w:rsid w:val="00D52010"/>
    <w:rsid w:val="00D578F4"/>
    <w:rsid w:val="00D636E0"/>
    <w:rsid w:val="00D740DD"/>
    <w:rsid w:val="00D74D8A"/>
    <w:rsid w:val="00DA5388"/>
    <w:rsid w:val="00DA6986"/>
    <w:rsid w:val="00DA7D01"/>
    <w:rsid w:val="00E12B19"/>
    <w:rsid w:val="00E340CF"/>
    <w:rsid w:val="00E35212"/>
    <w:rsid w:val="00E46A12"/>
    <w:rsid w:val="00E7291F"/>
    <w:rsid w:val="00E958E5"/>
    <w:rsid w:val="00EE3D98"/>
    <w:rsid w:val="00EF3795"/>
    <w:rsid w:val="00EF5712"/>
    <w:rsid w:val="00F437AD"/>
    <w:rsid w:val="00F7172C"/>
    <w:rsid w:val="00FB3DEA"/>
    <w:rsid w:val="00FD1898"/>
    <w:rsid w:val="00FD586E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0835DD"/>
  <w15:chartTrackingRefBased/>
  <w15:docId w15:val="{006C7C9B-F94B-42E9-BE95-E2E6836D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25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444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225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27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74E1"/>
    <w:rPr>
      <w:rFonts w:ascii="Segoe UI" w:eastAsia="Calibri" w:hAnsi="Segoe UI" w:cs="Segoe UI"/>
      <w:sz w:val="18"/>
      <w:szCs w:val="18"/>
    </w:rPr>
  </w:style>
  <w:style w:type="paragraph" w:styleId="a6">
    <w:name w:val="Body Text Indent"/>
    <w:basedOn w:val="a"/>
    <w:link w:val="a7"/>
    <w:unhideWhenUsed/>
    <w:rsid w:val="00DA698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A69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44D8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a8">
    <w:name w:val="Normal (Web)"/>
    <w:basedOn w:val="a"/>
    <w:uiPriority w:val="99"/>
    <w:rsid w:val="00044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0444D8"/>
    <w:rPr>
      <w:b/>
      <w:bCs/>
    </w:rPr>
  </w:style>
  <w:style w:type="paragraph" w:customStyle="1" w:styleId="consplustitle">
    <w:name w:val="consplustitle"/>
    <w:basedOn w:val="a"/>
    <w:rsid w:val="00044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044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cxsplast">
    <w:name w:val="defaultcxsplast"/>
    <w:basedOn w:val="a"/>
    <w:rsid w:val="000444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3434&amp;dst=100572&amp;field=134&amp;date=16.12.202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C32E11610C628610B2B1D9321740E6E600FDE7FB1E5E507074A4719AFCA08AAFCCE3ED4C3D586B276997CCFB07CBC54F3D601DD6D0A83E7BE8CCv27E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consultantplus://offline/ref=4B223EEC0F15D62D44CBD363A252BA7929A01AFF2A39B37326D71DAC2FB405C502DFF8083EF26096D95F7D1235DD215A1D9CE9A5A88B9202gFo0G" TargetMode="External"/><Relationship Id="rId5" Type="http://schemas.openxmlformats.org/officeDocument/2006/relationships/image" Target="media/image1.wmf"/><Relationship Id="rId10" Type="http://schemas.openxmlformats.org/officeDocument/2006/relationships/hyperlink" Target="consultantplus://offline/ref=BADB8768FD1B5046D443AA585690CC54C6A0977C4D0FBD37C7F7DCB22656807C38F58A043127422CA73FA78A3EJ8x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87212&amp;dst=33&amp;field=134&amp;date=02.03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14</Pages>
  <Words>3539</Words>
  <Characters>20178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Zam3</dc:creator>
  <cp:keywords/>
  <dc:description/>
  <cp:lastModifiedBy>Transport3</cp:lastModifiedBy>
  <cp:revision>46</cp:revision>
  <cp:lastPrinted>2025-03-10T14:36:00Z</cp:lastPrinted>
  <dcterms:created xsi:type="dcterms:W3CDTF">2024-03-13T06:26:00Z</dcterms:created>
  <dcterms:modified xsi:type="dcterms:W3CDTF">2026-02-20T07:55:00Z</dcterms:modified>
</cp:coreProperties>
</file>